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F4E511" w14:textId="77777777" w:rsidR="00E01D45" w:rsidRPr="00E01D45" w:rsidRDefault="00E01D45">
      <w:pPr>
        <w:spacing w:line="276" w:lineRule="auto"/>
        <w:jc w:val="center"/>
        <w:rPr>
          <w:color w:val="0070C0"/>
        </w:rPr>
      </w:pPr>
      <w:r w:rsidRPr="00E01D45">
        <w:rPr>
          <w:b/>
          <w:bCs/>
          <w:color w:val="0070C0"/>
        </w:rPr>
        <w:t>Χάρτης πλοήγησης εργαστηρίων Εργαστηρίου Δεξιοτήτων</w:t>
      </w:r>
    </w:p>
    <w:p w14:paraId="3C04A720" w14:textId="77777777" w:rsidR="00E01D45" w:rsidRPr="00E01D45" w:rsidRDefault="00E01D45">
      <w:pPr>
        <w:spacing w:line="276" w:lineRule="auto"/>
        <w:jc w:val="center"/>
        <w:rPr>
          <w:b/>
          <w:bCs/>
          <w:color w:val="0070C0"/>
          <w:sz w:val="28"/>
          <w:szCs w:val="28"/>
        </w:rPr>
      </w:pPr>
      <w:r w:rsidRPr="00E01D45">
        <w:rPr>
          <w:b/>
          <w:bCs/>
          <w:color w:val="0070C0"/>
          <w:sz w:val="28"/>
          <w:szCs w:val="28"/>
        </w:rPr>
        <w:t>«Μια ομάδα, μια τάξη, ένα σχολείο παίρνουν τροφή για δράση»</w:t>
      </w:r>
    </w:p>
    <w:p w14:paraId="198C4A53" w14:textId="77777777" w:rsidR="00E01D45" w:rsidRDefault="00E01D45">
      <w:pPr>
        <w:spacing w:line="276" w:lineRule="auto"/>
        <w:jc w:val="center"/>
        <w:rPr>
          <w:b/>
          <w:bCs/>
          <w:color w:val="4BACC6" w:themeColor="accent5"/>
        </w:rPr>
      </w:pPr>
    </w:p>
    <w:tbl>
      <w:tblPr>
        <w:tblStyle w:val="a8"/>
        <w:tblW w:w="8622" w:type="dxa"/>
        <w:tblLayout w:type="fixed"/>
        <w:tblLook w:val="04A0" w:firstRow="1" w:lastRow="0" w:firstColumn="1" w:lastColumn="0" w:noHBand="0" w:noVBand="1"/>
      </w:tblPr>
      <w:tblGrid>
        <w:gridCol w:w="2032"/>
        <w:gridCol w:w="3109"/>
        <w:gridCol w:w="1064"/>
        <w:gridCol w:w="2417"/>
      </w:tblGrid>
      <w:tr w:rsidR="00E01D45" w14:paraId="467A68D8" w14:textId="77777777" w:rsidTr="00E01D45">
        <w:tc>
          <w:tcPr>
            <w:tcW w:w="2032" w:type="dxa"/>
          </w:tcPr>
          <w:p w14:paraId="360C0182" w14:textId="77777777" w:rsidR="00E01D45" w:rsidRPr="000F2B78" w:rsidRDefault="00E01D45">
            <w:pPr>
              <w:rPr>
                <w:b/>
                <w:bCs/>
                <w:color w:val="0070C0"/>
              </w:rPr>
            </w:pPr>
            <w:r w:rsidRPr="000F2B78">
              <w:rPr>
                <w:b/>
                <w:bCs/>
                <w:color w:val="0070C0"/>
              </w:rPr>
              <w:t>ΕΡΓΑΣΤΗΡΙΟ</w:t>
            </w:r>
          </w:p>
        </w:tc>
        <w:tc>
          <w:tcPr>
            <w:tcW w:w="3109" w:type="dxa"/>
          </w:tcPr>
          <w:p w14:paraId="05A2AA47" w14:textId="77777777" w:rsidR="00E01D45" w:rsidRPr="000F2B78" w:rsidRDefault="00E01D45">
            <w:pPr>
              <w:rPr>
                <w:b/>
                <w:bCs/>
                <w:color w:val="0070C0"/>
              </w:rPr>
            </w:pPr>
            <w:r w:rsidRPr="000F2B78">
              <w:rPr>
                <w:b/>
                <w:bCs/>
                <w:color w:val="0070C0"/>
              </w:rPr>
              <w:t>ΤΙΤΛΟΣ ΔΡΑΣΤΗΡΙΟΤΗΤΑΣ</w:t>
            </w:r>
          </w:p>
        </w:tc>
        <w:tc>
          <w:tcPr>
            <w:tcW w:w="1064" w:type="dxa"/>
          </w:tcPr>
          <w:p w14:paraId="4C6B154C" w14:textId="77777777" w:rsidR="00E01D45" w:rsidRPr="000F2B78" w:rsidRDefault="00E01D45">
            <w:pPr>
              <w:rPr>
                <w:b/>
                <w:bCs/>
                <w:color w:val="0070C0"/>
              </w:rPr>
            </w:pPr>
            <w:r w:rsidRPr="000F2B78">
              <w:rPr>
                <w:b/>
                <w:bCs/>
                <w:color w:val="0070C0"/>
              </w:rPr>
              <w:t>ΦΥΛΛΟ ΕΡΓΑΣΙΑΣ</w:t>
            </w:r>
          </w:p>
        </w:tc>
        <w:tc>
          <w:tcPr>
            <w:tcW w:w="2417" w:type="dxa"/>
          </w:tcPr>
          <w:p w14:paraId="431CE498" w14:textId="77777777" w:rsidR="00E01D45" w:rsidRPr="000F2B78" w:rsidRDefault="00E01D45">
            <w:pPr>
              <w:rPr>
                <w:b/>
                <w:bCs/>
                <w:color w:val="0070C0"/>
                <w:lang w:val="en-US"/>
              </w:rPr>
            </w:pPr>
            <w:r w:rsidRPr="000F2B78">
              <w:rPr>
                <w:b/>
                <w:bCs/>
                <w:color w:val="0070C0"/>
              </w:rPr>
              <w:t xml:space="preserve">ΠΕΡΙΕΧΟΜΕΝΟ ΦΑΚΕΛΟΥ </w:t>
            </w:r>
            <w:r w:rsidRPr="000F2B78">
              <w:rPr>
                <w:b/>
                <w:bCs/>
                <w:color w:val="0070C0"/>
                <w:lang w:val="en-US"/>
              </w:rPr>
              <w:t>Portfolio</w:t>
            </w:r>
          </w:p>
        </w:tc>
      </w:tr>
      <w:tr w:rsidR="00E01D45" w14:paraId="01330845" w14:textId="77777777" w:rsidTr="00E01D45">
        <w:tc>
          <w:tcPr>
            <w:tcW w:w="2032" w:type="dxa"/>
            <w:vMerge w:val="restart"/>
          </w:tcPr>
          <w:p w14:paraId="61150733" w14:textId="77777777" w:rsidR="000F2B78" w:rsidRDefault="000F2B78" w:rsidP="000F2B78">
            <w:pPr>
              <w:jc w:val="left"/>
              <w:rPr>
                <w:b/>
                <w:bCs/>
                <w:color w:val="0070C0"/>
              </w:rPr>
            </w:pPr>
          </w:p>
          <w:p w14:paraId="7EC21C78" w14:textId="77777777" w:rsidR="000F2B78" w:rsidRDefault="000F2B78" w:rsidP="000F2B78">
            <w:pPr>
              <w:jc w:val="left"/>
              <w:rPr>
                <w:b/>
                <w:bCs/>
                <w:color w:val="0070C0"/>
              </w:rPr>
            </w:pPr>
            <w:r>
              <w:rPr>
                <w:b/>
                <w:bCs/>
                <w:color w:val="0070C0"/>
              </w:rPr>
              <w:t>1</w:t>
            </w:r>
            <w:r w:rsidRPr="00E01D45">
              <w:rPr>
                <w:b/>
                <w:bCs/>
                <w:color w:val="0070C0"/>
                <w:vertAlign w:val="superscript"/>
              </w:rPr>
              <w:t>ο</w:t>
            </w:r>
            <w:r w:rsidRPr="00E01D45">
              <w:rPr>
                <w:b/>
                <w:bCs/>
                <w:color w:val="0070C0"/>
              </w:rPr>
              <w:t xml:space="preserve"> </w:t>
            </w:r>
          </w:p>
          <w:p w14:paraId="77CB2BD7" w14:textId="77777777" w:rsidR="00E01D45" w:rsidRDefault="00E01D45" w:rsidP="006864FA">
            <w:pPr>
              <w:jc w:val="left"/>
              <w:rPr>
                <w:b/>
                <w:bCs/>
                <w:color w:val="4BACC6" w:themeColor="accent5"/>
              </w:rPr>
            </w:pPr>
            <w:r w:rsidRPr="00E01D45">
              <w:rPr>
                <w:rStyle w:val="im"/>
                <w:b/>
                <w:bCs/>
                <w:color w:val="0070C0"/>
              </w:rPr>
              <w:t xml:space="preserve">"Μια </w:t>
            </w:r>
            <w:r w:rsidR="006864FA">
              <w:rPr>
                <w:rStyle w:val="im"/>
                <w:b/>
                <w:bCs/>
                <w:color w:val="0070C0"/>
              </w:rPr>
              <w:t xml:space="preserve">ομάδα, μια </w:t>
            </w:r>
            <w:r w:rsidRPr="00E01D45">
              <w:rPr>
                <w:rStyle w:val="im"/>
                <w:b/>
                <w:bCs/>
                <w:color w:val="0070C0"/>
              </w:rPr>
              <w:t>τάξη, μια συντροφιά εκπαιδεύεται στη σωστή διατροφή και την σωματική άσκηση</w:t>
            </w:r>
            <w:r>
              <w:rPr>
                <w:rStyle w:val="im"/>
                <w:b/>
                <w:bCs/>
                <w:color w:val="4472C4"/>
              </w:rPr>
              <w:t>"</w:t>
            </w:r>
          </w:p>
        </w:tc>
        <w:tc>
          <w:tcPr>
            <w:tcW w:w="3109" w:type="dxa"/>
          </w:tcPr>
          <w:p w14:paraId="485DC7DF" w14:textId="77777777" w:rsidR="00E01D45" w:rsidRPr="00CB30D2" w:rsidRDefault="00E01D45" w:rsidP="00CB30D2">
            <w:pPr>
              <w:jc w:val="left"/>
            </w:pPr>
            <w:r w:rsidRPr="00CB30D2">
              <w:t>1.Παιχνίδι γνωριμίας - «Πες το όνομά σου»</w:t>
            </w:r>
          </w:p>
        </w:tc>
        <w:tc>
          <w:tcPr>
            <w:tcW w:w="1064" w:type="dxa"/>
          </w:tcPr>
          <w:p w14:paraId="50C99E16" w14:textId="77777777" w:rsidR="00E01D45" w:rsidRDefault="00E01D45"/>
        </w:tc>
        <w:tc>
          <w:tcPr>
            <w:tcW w:w="2417" w:type="dxa"/>
          </w:tcPr>
          <w:p w14:paraId="61C2974B" w14:textId="77777777" w:rsidR="00E01D45" w:rsidRDefault="00E01D45"/>
        </w:tc>
      </w:tr>
      <w:tr w:rsidR="00E01D45" w14:paraId="59B985D4" w14:textId="77777777" w:rsidTr="00E01D45">
        <w:tc>
          <w:tcPr>
            <w:tcW w:w="2032" w:type="dxa"/>
            <w:vMerge/>
          </w:tcPr>
          <w:p w14:paraId="1DD0E163" w14:textId="77777777" w:rsidR="00E01D45" w:rsidRDefault="00E01D45">
            <w:pPr>
              <w:jc w:val="left"/>
              <w:rPr>
                <w:b/>
                <w:bCs/>
                <w:color w:val="4BACC6" w:themeColor="accent5"/>
              </w:rPr>
            </w:pPr>
          </w:p>
        </w:tc>
        <w:tc>
          <w:tcPr>
            <w:tcW w:w="3109" w:type="dxa"/>
          </w:tcPr>
          <w:p w14:paraId="71634DC8" w14:textId="77777777" w:rsidR="00E01D45" w:rsidRPr="00CB30D2" w:rsidRDefault="00E01D45" w:rsidP="00E01D45">
            <w:pPr>
              <w:numPr>
                <w:ilvl w:val="0"/>
                <w:numId w:val="2"/>
              </w:numPr>
              <w:autoSpaceDE/>
              <w:autoSpaceDN/>
              <w:jc w:val="left"/>
            </w:pPr>
            <w:r w:rsidRPr="00CB30D2">
              <w:t>Παιχνίδι γνωριμίας - «Βρες έναν φίλο»</w:t>
            </w:r>
          </w:p>
        </w:tc>
        <w:tc>
          <w:tcPr>
            <w:tcW w:w="1064" w:type="dxa"/>
          </w:tcPr>
          <w:p w14:paraId="09ABED8E" w14:textId="77777777" w:rsidR="00E01D45" w:rsidRPr="004415D8" w:rsidRDefault="00E01D45">
            <w:pPr>
              <w:rPr>
                <w:highlight w:val="lightGray"/>
              </w:rPr>
            </w:pPr>
          </w:p>
        </w:tc>
        <w:tc>
          <w:tcPr>
            <w:tcW w:w="2417" w:type="dxa"/>
          </w:tcPr>
          <w:p w14:paraId="23C50E12" w14:textId="77777777" w:rsidR="00E01D45" w:rsidRPr="004415D8" w:rsidRDefault="00E01D45">
            <w:pPr>
              <w:rPr>
                <w:highlight w:val="lightGray"/>
              </w:rPr>
            </w:pPr>
          </w:p>
        </w:tc>
      </w:tr>
      <w:tr w:rsidR="00E01D45" w14:paraId="0032F175" w14:textId="77777777" w:rsidTr="00E01D45">
        <w:tc>
          <w:tcPr>
            <w:tcW w:w="2032" w:type="dxa"/>
            <w:vMerge/>
          </w:tcPr>
          <w:p w14:paraId="3D50062F" w14:textId="77777777" w:rsidR="00E01D45" w:rsidRDefault="00E01D45">
            <w:pPr>
              <w:jc w:val="left"/>
              <w:rPr>
                <w:b/>
                <w:bCs/>
                <w:color w:val="4BACC6" w:themeColor="accent5"/>
              </w:rPr>
            </w:pPr>
          </w:p>
        </w:tc>
        <w:tc>
          <w:tcPr>
            <w:tcW w:w="3109" w:type="dxa"/>
          </w:tcPr>
          <w:p w14:paraId="420A0FB1" w14:textId="77777777" w:rsidR="00E01D45" w:rsidRDefault="00E01D45" w:rsidP="00E01D45">
            <w:pPr>
              <w:numPr>
                <w:ilvl w:val="0"/>
                <w:numId w:val="2"/>
              </w:numPr>
              <w:autoSpaceDE/>
              <w:autoSpaceDN/>
              <w:jc w:val="left"/>
            </w:pPr>
            <w:r w:rsidRPr="00CB30D2">
              <w:t>Παιχνίδι συνεργασίας - «Το μπαλόνι που χορεύει»</w:t>
            </w:r>
          </w:p>
        </w:tc>
        <w:tc>
          <w:tcPr>
            <w:tcW w:w="1064" w:type="dxa"/>
          </w:tcPr>
          <w:p w14:paraId="1708D23E" w14:textId="77777777" w:rsidR="00E01D45" w:rsidRPr="004415D8" w:rsidRDefault="00E01D45">
            <w:pPr>
              <w:rPr>
                <w:highlight w:val="lightGray"/>
              </w:rPr>
            </w:pPr>
          </w:p>
        </w:tc>
        <w:tc>
          <w:tcPr>
            <w:tcW w:w="2417" w:type="dxa"/>
          </w:tcPr>
          <w:p w14:paraId="48765F4D" w14:textId="77777777" w:rsidR="00E01D45" w:rsidRPr="004415D8" w:rsidRDefault="00E01D45">
            <w:pPr>
              <w:rPr>
                <w:highlight w:val="lightGray"/>
              </w:rPr>
            </w:pPr>
          </w:p>
        </w:tc>
      </w:tr>
      <w:tr w:rsidR="00E01D45" w14:paraId="7CE5024A" w14:textId="77777777" w:rsidTr="00E01D45">
        <w:tc>
          <w:tcPr>
            <w:tcW w:w="2032" w:type="dxa"/>
            <w:vMerge/>
          </w:tcPr>
          <w:p w14:paraId="3D65B8DF" w14:textId="77777777" w:rsidR="00E01D45" w:rsidRDefault="00E01D45">
            <w:pPr>
              <w:jc w:val="left"/>
              <w:rPr>
                <w:b/>
                <w:bCs/>
                <w:color w:val="4BACC6" w:themeColor="accent5"/>
              </w:rPr>
            </w:pPr>
          </w:p>
        </w:tc>
        <w:tc>
          <w:tcPr>
            <w:tcW w:w="3109" w:type="dxa"/>
          </w:tcPr>
          <w:p w14:paraId="027212AB" w14:textId="77777777" w:rsidR="00E01D45" w:rsidRDefault="00E01D45" w:rsidP="00E01D45">
            <w:pPr>
              <w:numPr>
                <w:ilvl w:val="0"/>
                <w:numId w:val="2"/>
              </w:numPr>
              <w:autoSpaceDE/>
              <w:autoSpaceDN/>
              <w:jc w:val="left"/>
            </w:pPr>
            <w:r w:rsidRPr="00CB30D2">
              <w:t>Γ</w:t>
            </w:r>
            <w:r>
              <w:t>νωρίζουμε τους υπερασπιστές μας</w:t>
            </w:r>
          </w:p>
        </w:tc>
        <w:tc>
          <w:tcPr>
            <w:tcW w:w="1064" w:type="dxa"/>
          </w:tcPr>
          <w:p w14:paraId="6D42C8D7" w14:textId="77777777" w:rsidR="00E01D45" w:rsidRPr="004415D8" w:rsidRDefault="00E01D45">
            <w:pPr>
              <w:rPr>
                <w:highlight w:val="lightGray"/>
              </w:rPr>
            </w:pPr>
          </w:p>
        </w:tc>
        <w:tc>
          <w:tcPr>
            <w:tcW w:w="2417" w:type="dxa"/>
          </w:tcPr>
          <w:p w14:paraId="361FCC15" w14:textId="77777777" w:rsidR="00E01D45" w:rsidRPr="004415D8" w:rsidRDefault="00E01D45">
            <w:pPr>
              <w:rPr>
                <w:highlight w:val="lightGray"/>
              </w:rPr>
            </w:pPr>
          </w:p>
        </w:tc>
      </w:tr>
      <w:tr w:rsidR="00E01D45" w14:paraId="49411C6D" w14:textId="77777777" w:rsidTr="00E01D45">
        <w:tc>
          <w:tcPr>
            <w:tcW w:w="2032" w:type="dxa"/>
            <w:vMerge/>
          </w:tcPr>
          <w:p w14:paraId="7895C7B7" w14:textId="77777777" w:rsidR="00E01D45" w:rsidRDefault="00E01D45">
            <w:pPr>
              <w:jc w:val="left"/>
              <w:rPr>
                <w:b/>
                <w:bCs/>
                <w:color w:val="4BACC6" w:themeColor="accent5"/>
              </w:rPr>
            </w:pPr>
          </w:p>
        </w:tc>
        <w:tc>
          <w:tcPr>
            <w:tcW w:w="3109" w:type="dxa"/>
          </w:tcPr>
          <w:p w14:paraId="251BBAD5" w14:textId="77777777" w:rsidR="00E01D45" w:rsidRDefault="00E01D45" w:rsidP="00E01D45">
            <w:pPr>
              <w:numPr>
                <w:ilvl w:val="0"/>
                <w:numId w:val="2"/>
              </w:numPr>
              <w:autoSpaceDE/>
              <w:autoSpaceDN/>
              <w:jc w:val="left"/>
            </w:pPr>
            <w:r w:rsidRPr="00CB30D2">
              <w:t xml:space="preserve">Οι </w:t>
            </w:r>
            <w:r>
              <w:t>υπερασπιστές γίνονται φίλοι μας</w:t>
            </w:r>
          </w:p>
        </w:tc>
        <w:tc>
          <w:tcPr>
            <w:tcW w:w="1064" w:type="dxa"/>
          </w:tcPr>
          <w:p w14:paraId="33DB40E4" w14:textId="77777777" w:rsidR="00E01D45" w:rsidRPr="001679B7" w:rsidRDefault="00E01D45">
            <w:r w:rsidRPr="001679B7">
              <w:t>Φ.Ε. 1</w:t>
            </w:r>
          </w:p>
        </w:tc>
        <w:tc>
          <w:tcPr>
            <w:tcW w:w="2417" w:type="dxa"/>
          </w:tcPr>
          <w:p w14:paraId="7D55378D" w14:textId="77777777" w:rsidR="00E01D45" w:rsidRPr="001679B7" w:rsidRDefault="00E01D45">
            <w:r w:rsidRPr="001679B7">
              <w:t>Ατομική έκφραση</w:t>
            </w:r>
          </w:p>
        </w:tc>
      </w:tr>
      <w:tr w:rsidR="00E01D45" w14:paraId="234EA1CC" w14:textId="77777777" w:rsidTr="00E01D45">
        <w:tc>
          <w:tcPr>
            <w:tcW w:w="2032" w:type="dxa"/>
            <w:vMerge/>
          </w:tcPr>
          <w:p w14:paraId="61EC5358" w14:textId="77777777" w:rsidR="00E01D45" w:rsidRDefault="00E01D45">
            <w:pPr>
              <w:jc w:val="left"/>
              <w:rPr>
                <w:b/>
                <w:bCs/>
                <w:color w:val="4BACC6" w:themeColor="accent5"/>
              </w:rPr>
            </w:pPr>
          </w:p>
        </w:tc>
        <w:tc>
          <w:tcPr>
            <w:tcW w:w="3109" w:type="dxa"/>
          </w:tcPr>
          <w:p w14:paraId="42463754" w14:textId="77777777" w:rsidR="00E01D45" w:rsidRDefault="00E01D45" w:rsidP="00E01D45">
            <w:pPr>
              <w:numPr>
                <w:ilvl w:val="0"/>
                <w:numId w:val="2"/>
              </w:numPr>
              <w:autoSpaceDE/>
              <w:autoSpaceDN/>
              <w:jc w:val="left"/>
            </w:pPr>
            <w:r w:rsidRPr="00CB30D2">
              <w:t xml:space="preserve">Το σχοινάκι του </w:t>
            </w:r>
            <w:proofErr w:type="spellStart"/>
            <w:r w:rsidRPr="00CB30D2">
              <w:t>Ίντρι</w:t>
            </w:r>
            <w:proofErr w:type="spellEnd"/>
          </w:p>
          <w:p w14:paraId="1AC55B9F" w14:textId="77777777" w:rsidR="00E01D45" w:rsidRDefault="00E01D45" w:rsidP="00AE1752">
            <w:pPr>
              <w:jc w:val="left"/>
            </w:pPr>
          </w:p>
        </w:tc>
        <w:tc>
          <w:tcPr>
            <w:tcW w:w="1064" w:type="dxa"/>
          </w:tcPr>
          <w:p w14:paraId="2058AEE4" w14:textId="77777777" w:rsidR="00E01D45" w:rsidRPr="001679B7" w:rsidRDefault="00E01D45"/>
        </w:tc>
        <w:tc>
          <w:tcPr>
            <w:tcW w:w="2417" w:type="dxa"/>
          </w:tcPr>
          <w:p w14:paraId="053A294A" w14:textId="77777777" w:rsidR="00E01D45" w:rsidRPr="001679B7" w:rsidRDefault="00E01D45"/>
        </w:tc>
      </w:tr>
      <w:tr w:rsidR="00E01D45" w14:paraId="32368F1D" w14:textId="77777777" w:rsidTr="00E01D45">
        <w:tc>
          <w:tcPr>
            <w:tcW w:w="2032" w:type="dxa"/>
            <w:vMerge/>
          </w:tcPr>
          <w:p w14:paraId="1AA1E581" w14:textId="77777777" w:rsidR="00E01D45" w:rsidRDefault="00E01D45">
            <w:pPr>
              <w:jc w:val="left"/>
              <w:rPr>
                <w:b/>
                <w:bCs/>
                <w:color w:val="4BACC6" w:themeColor="accent5"/>
              </w:rPr>
            </w:pPr>
          </w:p>
        </w:tc>
        <w:tc>
          <w:tcPr>
            <w:tcW w:w="3109" w:type="dxa"/>
          </w:tcPr>
          <w:p w14:paraId="4FEE49E6" w14:textId="77777777" w:rsidR="00E01D45" w:rsidRDefault="00E01D45" w:rsidP="00E01D45">
            <w:pPr>
              <w:numPr>
                <w:ilvl w:val="0"/>
                <w:numId w:val="2"/>
              </w:numPr>
              <w:autoSpaceDE/>
              <w:autoSpaceDN/>
              <w:jc w:val="left"/>
            </w:pPr>
            <w:r w:rsidRPr="00CB30D2">
              <w:t>Η ανάγκη μας για φαγητό και νερό</w:t>
            </w:r>
          </w:p>
        </w:tc>
        <w:tc>
          <w:tcPr>
            <w:tcW w:w="1064" w:type="dxa"/>
          </w:tcPr>
          <w:p w14:paraId="0395D3B3" w14:textId="77777777" w:rsidR="00E01D45" w:rsidRPr="001679B7" w:rsidRDefault="00E01D45"/>
        </w:tc>
        <w:tc>
          <w:tcPr>
            <w:tcW w:w="2417" w:type="dxa"/>
          </w:tcPr>
          <w:p w14:paraId="25E73705" w14:textId="77777777" w:rsidR="00E01D45" w:rsidRPr="001679B7" w:rsidRDefault="00E01D45"/>
        </w:tc>
      </w:tr>
      <w:tr w:rsidR="00E01D45" w14:paraId="21F6075A" w14:textId="77777777" w:rsidTr="00E01D45">
        <w:tc>
          <w:tcPr>
            <w:tcW w:w="2032" w:type="dxa"/>
            <w:vMerge/>
          </w:tcPr>
          <w:p w14:paraId="721D0C45" w14:textId="77777777" w:rsidR="00E01D45" w:rsidRDefault="00E01D45">
            <w:pPr>
              <w:rPr>
                <w:b/>
                <w:bCs/>
                <w:color w:val="4BACC6" w:themeColor="accent5"/>
              </w:rPr>
            </w:pPr>
          </w:p>
        </w:tc>
        <w:tc>
          <w:tcPr>
            <w:tcW w:w="3109" w:type="dxa"/>
          </w:tcPr>
          <w:p w14:paraId="5F6CB0DF" w14:textId="77777777" w:rsidR="00E01D45" w:rsidRPr="00CB30D2" w:rsidRDefault="00E01D45" w:rsidP="00E01D45">
            <w:pPr>
              <w:numPr>
                <w:ilvl w:val="0"/>
                <w:numId w:val="2"/>
              </w:numPr>
              <w:autoSpaceDE/>
              <w:autoSpaceDN/>
              <w:jc w:val="left"/>
            </w:pPr>
            <w:r w:rsidRPr="00CB30D2">
              <w:t>Νοητικός χάρτης.</w:t>
            </w:r>
          </w:p>
        </w:tc>
        <w:tc>
          <w:tcPr>
            <w:tcW w:w="1064" w:type="dxa"/>
          </w:tcPr>
          <w:p w14:paraId="67CA33F3" w14:textId="77777777" w:rsidR="00E01D45" w:rsidRPr="001679B7" w:rsidRDefault="00E01D45">
            <w:r w:rsidRPr="001679B7">
              <w:t>Φ.Ε. 2</w:t>
            </w:r>
          </w:p>
        </w:tc>
        <w:tc>
          <w:tcPr>
            <w:tcW w:w="2417" w:type="dxa"/>
          </w:tcPr>
          <w:p w14:paraId="5337E26B" w14:textId="77777777" w:rsidR="00E01D45" w:rsidRPr="001679B7" w:rsidRDefault="00E01D45" w:rsidP="001679B7">
            <w:pPr>
              <w:jc w:val="left"/>
            </w:pPr>
            <w:proofErr w:type="spellStart"/>
            <w:r w:rsidRPr="001679B7">
              <w:rPr>
                <w:lang w:val="en-US"/>
              </w:rPr>
              <w:t>Σύντομη</w:t>
            </w:r>
            <w:proofErr w:type="spellEnd"/>
            <w:r w:rsidRPr="001679B7">
              <w:rPr>
                <w:lang w:val="en-US"/>
              </w:rPr>
              <w:t xml:space="preserve"> α</w:t>
            </w:r>
            <w:proofErr w:type="spellStart"/>
            <w:r w:rsidRPr="001679B7">
              <w:rPr>
                <w:lang w:val="en-US"/>
              </w:rPr>
              <w:t>τομική</w:t>
            </w:r>
            <w:proofErr w:type="spellEnd"/>
            <w:r w:rsidRPr="001679B7">
              <w:rPr>
                <w:lang w:val="en-US"/>
              </w:rPr>
              <w:t xml:space="preserve"> κατα</w:t>
            </w:r>
            <w:proofErr w:type="spellStart"/>
            <w:r w:rsidRPr="001679B7">
              <w:rPr>
                <w:lang w:val="en-US"/>
              </w:rPr>
              <w:t>γρ</w:t>
            </w:r>
            <w:proofErr w:type="spellEnd"/>
            <w:r w:rsidRPr="001679B7">
              <w:rPr>
                <w:lang w:val="en-US"/>
              </w:rPr>
              <w:t>α</w:t>
            </w:r>
            <w:proofErr w:type="spellStart"/>
            <w:r w:rsidRPr="001679B7">
              <w:rPr>
                <w:lang w:val="en-US"/>
              </w:rPr>
              <w:t>φή</w:t>
            </w:r>
            <w:proofErr w:type="spellEnd"/>
          </w:p>
        </w:tc>
      </w:tr>
      <w:tr w:rsidR="00E01D45" w14:paraId="0B9E4761" w14:textId="77777777" w:rsidTr="00E01D45">
        <w:tc>
          <w:tcPr>
            <w:tcW w:w="2032" w:type="dxa"/>
            <w:vMerge w:val="restart"/>
          </w:tcPr>
          <w:p w14:paraId="7684D16C" w14:textId="77777777" w:rsidR="000F2B78" w:rsidRDefault="000F2B78" w:rsidP="001679B7">
            <w:pPr>
              <w:jc w:val="left"/>
              <w:rPr>
                <w:b/>
                <w:bCs/>
                <w:color w:val="0070C0"/>
              </w:rPr>
            </w:pPr>
          </w:p>
          <w:p w14:paraId="6063123F" w14:textId="77777777" w:rsidR="000F2B78" w:rsidRDefault="000F2B78" w:rsidP="001679B7">
            <w:pPr>
              <w:jc w:val="left"/>
              <w:rPr>
                <w:b/>
                <w:bCs/>
                <w:color w:val="0070C0"/>
              </w:rPr>
            </w:pPr>
          </w:p>
          <w:p w14:paraId="53BFD806" w14:textId="77777777" w:rsidR="00E01D45" w:rsidRDefault="00E01D45" w:rsidP="001679B7">
            <w:pPr>
              <w:jc w:val="left"/>
              <w:rPr>
                <w:b/>
                <w:bCs/>
                <w:color w:val="0070C0"/>
              </w:rPr>
            </w:pPr>
            <w:r w:rsidRPr="00E01D45">
              <w:rPr>
                <w:b/>
                <w:bCs/>
                <w:color w:val="0070C0"/>
              </w:rPr>
              <w:t>2</w:t>
            </w:r>
            <w:r w:rsidRPr="00E01D45">
              <w:rPr>
                <w:b/>
                <w:bCs/>
                <w:color w:val="0070C0"/>
                <w:vertAlign w:val="superscript"/>
              </w:rPr>
              <w:t>ο</w:t>
            </w:r>
            <w:r w:rsidRPr="00E01D45">
              <w:rPr>
                <w:b/>
                <w:bCs/>
                <w:color w:val="0070C0"/>
              </w:rPr>
              <w:t xml:space="preserve"> </w:t>
            </w:r>
          </w:p>
          <w:p w14:paraId="01CF2F8E" w14:textId="77777777" w:rsidR="00E01D45" w:rsidRPr="001679B7" w:rsidRDefault="00E01D45" w:rsidP="001679B7">
            <w:pPr>
              <w:jc w:val="left"/>
              <w:rPr>
                <w:b/>
                <w:bCs/>
                <w:color w:val="4BACC6" w:themeColor="accent5"/>
              </w:rPr>
            </w:pPr>
            <w:r w:rsidRPr="00E01D45">
              <w:rPr>
                <w:b/>
                <w:bCs/>
                <w:color w:val="0070C0"/>
              </w:rPr>
              <w:t>"Το νερό το αγαπώ και χωρίς αυτό δε ζω"</w:t>
            </w:r>
          </w:p>
        </w:tc>
        <w:tc>
          <w:tcPr>
            <w:tcW w:w="3109" w:type="dxa"/>
          </w:tcPr>
          <w:p w14:paraId="0460181B" w14:textId="77777777" w:rsidR="00E01D45" w:rsidRPr="00CB30D2" w:rsidRDefault="00E01D45" w:rsidP="00CB30D2">
            <w:pPr>
              <w:jc w:val="left"/>
            </w:pPr>
            <w:r w:rsidRPr="00CB30D2">
              <w:t>1.</w:t>
            </w:r>
            <w:r w:rsidRPr="00CB30D2">
              <w:rPr>
                <w:iCs/>
                <w:u w:color="000000"/>
              </w:rPr>
              <w:t xml:space="preserve"> </w:t>
            </w:r>
            <w:r>
              <w:rPr>
                <w:iCs/>
                <w:u w:color="000000"/>
              </w:rPr>
              <w:t xml:space="preserve">Η </w:t>
            </w:r>
            <w:proofErr w:type="spellStart"/>
            <w:r>
              <w:rPr>
                <w:iCs/>
                <w:u w:color="000000"/>
              </w:rPr>
              <w:t>Φελίς</w:t>
            </w:r>
            <w:proofErr w:type="spellEnd"/>
            <w:r>
              <w:rPr>
                <w:iCs/>
                <w:u w:color="000000"/>
              </w:rPr>
              <w:t xml:space="preserve"> έχασε τον βρυχηθμό της</w:t>
            </w:r>
          </w:p>
        </w:tc>
        <w:tc>
          <w:tcPr>
            <w:tcW w:w="1064" w:type="dxa"/>
          </w:tcPr>
          <w:p w14:paraId="75897C27" w14:textId="77777777" w:rsidR="00E01D45" w:rsidRPr="004415D8" w:rsidRDefault="00E01D45">
            <w:pPr>
              <w:rPr>
                <w:highlight w:val="lightGray"/>
              </w:rPr>
            </w:pPr>
          </w:p>
        </w:tc>
        <w:tc>
          <w:tcPr>
            <w:tcW w:w="2417" w:type="dxa"/>
          </w:tcPr>
          <w:p w14:paraId="366CEBC9" w14:textId="77777777" w:rsidR="00E01D45" w:rsidRPr="004415D8" w:rsidRDefault="00E01D45">
            <w:pPr>
              <w:rPr>
                <w:highlight w:val="lightGray"/>
              </w:rPr>
            </w:pPr>
          </w:p>
        </w:tc>
      </w:tr>
      <w:tr w:rsidR="00E01D45" w14:paraId="25233AC0" w14:textId="77777777" w:rsidTr="00E01D45">
        <w:tc>
          <w:tcPr>
            <w:tcW w:w="2032" w:type="dxa"/>
            <w:vMerge/>
          </w:tcPr>
          <w:p w14:paraId="5225010B" w14:textId="77777777" w:rsidR="00E01D45" w:rsidRDefault="00E01D45">
            <w:pPr>
              <w:jc w:val="left"/>
              <w:rPr>
                <w:b/>
                <w:bCs/>
                <w:color w:val="4BACC6" w:themeColor="accent5"/>
              </w:rPr>
            </w:pPr>
          </w:p>
        </w:tc>
        <w:tc>
          <w:tcPr>
            <w:tcW w:w="3109" w:type="dxa"/>
          </w:tcPr>
          <w:p w14:paraId="70A5F4A9" w14:textId="77777777" w:rsidR="00E01D45" w:rsidRDefault="00E01D45" w:rsidP="00E01D45">
            <w:pPr>
              <w:numPr>
                <w:ilvl w:val="0"/>
                <w:numId w:val="3"/>
              </w:numPr>
              <w:autoSpaceDE/>
              <w:autoSpaceDN/>
              <w:jc w:val="left"/>
            </w:pPr>
            <w:r>
              <w:t>Κέντρο Νερού</w:t>
            </w:r>
          </w:p>
          <w:p w14:paraId="29A7E64A" w14:textId="77777777" w:rsidR="00E01D45" w:rsidRDefault="00E01D45" w:rsidP="00AE1752">
            <w:pPr>
              <w:jc w:val="left"/>
            </w:pPr>
          </w:p>
        </w:tc>
        <w:tc>
          <w:tcPr>
            <w:tcW w:w="1064" w:type="dxa"/>
          </w:tcPr>
          <w:p w14:paraId="293A7821" w14:textId="77777777" w:rsidR="00E01D45" w:rsidRPr="004415D8" w:rsidRDefault="00E01D45">
            <w:pPr>
              <w:rPr>
                <w:highlight w:val="lightGray"/>
              </w:rPr>
            </w:pPr>
          </w:p>
        </w:tc>
        <w:tc>
          <w:tcPr>
            <w:tcW w:w="2417" w:type="dxa"/>
          </w:tcPr>
          <w:p w14:paraId="431F5C42" w14:textId="77777777" w:rsidR="00E01D45" w:rsidRPr="004415D8" w:rsidRDefault="00E01D45">
            <w:pPr>
              <w:rPr>
                <w:highlight w:val="lightGray"/>
              </w:rPr>
            </w:pPr>
          </w:p>
        </w:tc>
      </w:tr>
      <w:tr w:rsidR="00E01D45" w14:paraId="4C229090" w14:textId="77777777" w:rsidTr="00E01D45">
        <w:tc>
          <w:tcPr>
            <w:tcW w:w="2032" w:type="dxa"/>
            <w:vMerge/>
          </w:tcPr>
          <w:p w14:paraId="5391AB5E" w14:textId="77777777" w:rsidR="00E01D45" w:rsidRDefault="00E01D45">
            <w:pPr>
              <w:jc w:val="left"/>
              <w:rPr>
                <w:b/>
                <w:bCs/>
                <w:color w:val="4BACC6" w:themeColor="accent5"/>
              </w:rPr>
            </w:pPr>
          </w:p>
        </w:tc>
        <w:tc>
          <w:tcPr>
            <w:tcW w:w="3109" w:type="dxa"/>
          </w:tcPr>
          <w:p w14:paraId="16682A44" w14:textId="77777777" w:rsidR="00E01D45" w:rsidRDefault="00E01D45" w:rsidP="00E01D45">
            <w:pPr>
              <w:numPr>
                <w:ilvl w:val="0"/>
                <w:numId w:val="3"/>
              </w:numPr>
              <w:autoSpaceDE/>
              <w:autoSpaceDN/>
              <w:jc w:val="left"/>
              <w:rPr>
                <w:lang w:val="en-US"/>
              </w:rPr>
            </w:pPr>
            <w:r>
              <w:rPr>
                <w:lang w:val="en-US"/>
              </w:rPr>
              <w:t>Υπ</w:t>
            </w:r>
            <w:proofErr w:type="spellStart"/>
            <w:r>
              <w:rPr>
                <w:lang w:val="en-US"/>
              </w:rPr>
              <w:t>εύθυνος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Νερού</w:t>
            </w:r>
            <w:proofErr w:type="spellEnd"/>
          </w:p>
          <w:p w14:paraId="352A2282" w14:textId="77777777" w:rsidR="00E01D45" w:rsidRDefault="00E01D45" w:rsidP="00AE1752">
            <w:pPr>
              <w:jc w:val="left"/>
              <w:rPr>
                <w:lang w:val="en-US"/>
              </w:rPr>
            </w:pPr>
          </w:p>
        </w:tc>
        <w:tc>
          <w:tcPr>
            <w:tcW w:w="1064" w:type="dxa"/>
          </w:tcPr>
          <w:p w14:paraId="2C7AAAB9" w14:textId="77777777" w:rsidR="00E01D45" w:rsidRPr="001679B7" w:rsidRDefault="00E01D45">
            <w:r w:rsidRPr="001679B7">
              <w:t>Φ.Ε. 3</w:t>
            </w:r>
          </w:p>
        </w:tc>
        <w:tc>
          <w:tcPr>
            <w:tcW w:w="2417" w:type="dxa"/>
          </w:tcPr>
          <w:p w14:paraId="78F43858" w14:textId="77777777" w:rsidR="00E01D45" w:rsidRPr="004415D8" w:rsidRDefault="00E01D45">
            <w:pPr>
              <w:rPr>
                <w:highlight w:val="lightGray"/>
              </w:rPr>
            </w:pPr>
            <w:r w:rsidRPr="001679B7">
              <w:t>Ατομική έκφραση</w:t>
            </w:r>
          </w:p>
        </w:tc>
      </w:tr>
      <w:tr w:rsidR="00E01D45" w14:paraId="1A2C68C0" w14:textId="77777777" w:rsidTr="00E01D45">
        <w:tc>
          <w:tcPr>
            <w:tcW w:w="2032" w:type="dxa"/>
            <w:vMerge/>
          </w:tcPr>
          <w:p w14:paraId="6510C33F" w14:textId="77777777" w:rsidR="00E01D45" w:rsidRDefault="00E01D45">
            <w:pPr>
              <w:jc w:val="left"/>
              <w:rPr>
                <w:b/>
                <w:bCs/>
                <w:color w:val="4BACC6" w:themeColor="accent5"/>
              </w:rPr>
            </w:pPr>
          </w:p>
        </w:tc>
        <w:tc>
          <w:tcPr>
            <w:tcW w:w="3109" w:type="dxa"/>
          </w:tcPr>
          <w:p w14:paraId="4F1F270C" w14:textId="77777777" w:rsidR="00E01D45" w:rsidRDefault="00E01D45" w:rsidP="00E01D45">
            <w:pPr>
              <w:numPr>
                <w:ilvl w:val="0"/>
                <w:numId w:val="3"/>
              </w:numPr>
              <w:autoSpaceDE/>
              <w:autoSpaceDN/>
              <w:jc w:val="left"/>
            </w:pPr>
            <w:r>
              <w:t>Ακολούθησε τη σταγόνα</w:t>
            </w:r>
          </w:p>
          <w:p w14:paraId="7929C50F" w14:textId="77777777" w:rsidR="00E01D45" w:rsidRDefault="00E01D45" w:rsidP="00AE1752">
            <w:pPr>
              <w:jc w:val="left"/>
            </w:pPr>
          </w:p>
        </w:tc>
        <w:tc>
          <w:tcPr>
            <w:tcW w:w="1064" w:type="dxa"/>
          </w:tcPr>
          <w:p w14:paraId="5279B826" w14:textId="77777777" w:rsidR="00E01D45" w:rsidRPr="001679B7" w:rsidRDefault="00E01D45"/>
        </w:tc>
        <w:tc>
          <w:tcPr>
            <w:tcW w:w="2417" w:type="dxa"/>
          </w:tcPr>
          <w:p w14:paraId="229A72A2" w14:textId="77777777" w:rsidR="00E01D45" w:rsidRPr="004415D8" w:rsidRDefault="00E01D45">
            <w:pPr>
              <w:rPr>
                <w:highlight w:val="lightGray"/>
              </w:rPr>
            </w:pPr>
          </w:p>
        </w:tc>
      </w:tr>
      <w:tr w:rsidR="00E01D45" w14:paraId="39195DA3" w14:textId="77777777" w:rsidTr="00E01D45">
        <w:tc>
          <w:tcPr>
            <w:tcW w:w="2032" w:type="dxa"/>
            <w:vMerge/>
          </w:tcPr>
          <w:p w14:paraId="34BB548F" w14:textId="77777777" w:rsidR="00E01D45" w:rsidRDefault="00E01D45">
            <w:pPr>
              <w:jc w:val="left"/>
              <w:rPr>
                <w:b/>
                <w:bCs/>
                <w:color w:val="4BACC6" w:themeColor="accent5"/>
              </w:rPr>
            </w:pPr>
          </w:p>
        </w:tc>
        <w:tc>
          <w:tcPr>
            <w:tcW w:w="3109" w:type="dxa"/>
          </w:tcPr>
          <w:p w14:paraId="11A7BE61" w14:textId="77777777" w:rsidR="00E01D45" w:rsidRDefault="00E01D45" w:rsidP="00E01D45">
            <w:pPr>
              <w:numPr>
                <w:ilvl w:val="0"/>
                <w:numId w:val="3"/>
              </w:numPr>
              <w:autoSpaceDE/>
              <w:autoSpaceDN/>
              <w:jc w:val="left"/>
            </w:pPr>
            <w:r>
              <w:t>Ο καθρέφτης που θολώνει</w:t>
            </w:r>
          </w:p>
          <w:p w14:paraId="6B3F4D34" w14:textId="77777777" w:rsidR="00E01D45" w:rsidRDefault="00E01D45" w:rsidP="00AE1752">
            <w:pPr>
              <w:jc w:val="left"/>
            </w:pPr>
          </w:p>
        </w:tc>
        <w:tc>
          <w:tcPr>
            <w:tcW w:w="1064" w:type="dxa"/>
          </w:tcPr>
          <w:p w14:paraId="7681A60B" w14:textId="77777777" w:rsidR="00E01D45" w:rsidRPr="001679B7" w:rsidRDefault="00E01D45"/>
        </w:tc>
        <w:tc>
          <w:tcPr>
            <w:tcW w:w="2417" w:type="dxa"/>
          </w:tcPr>
          <w:p w14:paraId="66CBF240" w14:textId="77777777" w:rsidR="00E01D45" w:rsidRPr="004415D8" w:rsidRDefault="00E01D45">
            <w:pPr>
              <w:rPr>
                <w:highlight w:val="lightGray"/>
              </w:rPr>
            </w:pPr>
          </w:p>
        </w:tc>
      </w:tr>
      <w:tr w:rsidR="00E01D45" w14:paraId="36F1101E" w14:textId="77777777" w:rsidTr="00E01D45">
        <w:trPr>
          <w:trHeight w:val="609"/>
        </w:trPr>
        <w:tc>
          <w:tcPr>
            <w:tcW w:w="2032" w:type="dxa"/>
            <w:vMerge/>
          </w:tcPr>
          <w:p w14:paraId="1D2A0EA2" w14:textId="77777777" w:rsidR="00E01D45" w:rsidRDefault="00E01D45">
            <w:pPr>
              <w:jc w:val="left"/>
              <w:rPr>
                <w:b/>
                <w:bCs/>
                <w:color w:val="4BACC6" w:themeColor="accent5"/>
              </w:rPr>
            </w:pPr>
          </w:p>
        </w:tc>
        <w:tc>
          <w:tcPr>
            <w:tcW w:w="3109" w:type="dxa"/>
          </w:tcPr>
          <w:p w14:paraId="71801D36" w14:textId="77777777" w:rsidR="00E01D45" w:rsidRDefault="00E01D45" w:rsidP="00E01D45">
            <w:pPr>
              <w:numPr>
                <w:ilvl w:val="0"/>
                <w:numId w:val="3"/>
              </w:numPr>
              <w:autoSpaceDE/>
              <w:autoSpaceDN/>
              <w:jc w:val="left"/>
            </w:pPr>
            <w:r>
              <w:t>Το ταξίδι της σταγόνας</w:t>
            </w:r>
          </w:p>
        </w:tc>
        <w:tc>
          <w:tcPr>
            <w:tcW w:w="1064" w:type="dxa"/>
          </w:tcPr>
          <w:p w14:paraId="5AEDA1F1" w14:textId="77777777" w:rsidR="00E01D45" w:rsidRPr="001679B7" w:rsidRDefault="00E01D45" w:rsidP="001679B7">
            <w:r w:rsidRPr="001679B7">
              <w:t xml:space="preserve">Φ.Ε. </w:t>
            </w:r>
            <w:r>
              <w:t>4</w:t>
            </w:r>
          </w:p>
        </w:tc>
        <w:tc>
          <w:tcPr>
            <w:tcW w:w="2417" w:type="dxa"/>
          </w:tcPr>
          <w:p w14:paraId="696A8805" w14:textId="77777777" w:rsidR="00E01D45" w:rsidRPr="004415D8" w:rsidRDefault="00E01D45" w:rsidP="001679B7">
            <w:pPr>
              <w:jc w:val="left"/>
              <w:rPr>
                <w:highlight w:val="lightGray"/>
              </w:rPr>
            </w:pPr>
            <w:proofErr w:type="spellStart"/>
            <w:r w:rsidRPr="001679B7">
              <w:rPr>
                <w:lang w:val="en-US"/>
              </w:rPr>
              <w:t>Σύντομη</w:t>
            </w:r>
            <w:proofErr w:type="spellEnd"/>
            <w:r w:rsidRPr="001679B7">
              <w:rPr>
                <w:lang w:val="en-US"/>
              </w:rPr>
              <w:t xml:space="preserve"> α</w:t>
            </w:r>
            <w:proofErr w:type="spellStart"/>
            <w:r w:rsidRPr="001679B7">
              <w:rPr>
                <w:lang w:val="en-US"/>
              </w:rPr>
              <w:t>τομική</w:t>
            </w:r>
            <w:proofErr w:type="spellEnd"/>
            <w:r w:rsidRPr="001679B7">
              <w:rPr>
                <w:lang w:val="en-US"/>
              </w:rPr>
              <w:t xml:space="preserve"> κατα</w:t>
            </w:r>
            <w:proofErr w:type="spellStart"/>
            <w:r w:rsidRPr="001679B7">
              <w:rPr>
                <w:lang w:val="en-US"/>
              </w:rPr>
              <w:t>γρ</w:t>
            </w:r>
            <w:proofErr w:type="spellEnd"/>
            <w:r w:rsidRPr="001679B7">
              <w:rPr>
                <w:lang w:val="en-US"/>
              </w:rPr>
              <w:t>α</w:t>
            </w:r>
            <w:proofErr w:type="spellStart"/>
            <w:r w:rsidRPr="001679B7">
              <w:rPr>
                <w:lang w:val="en-US"/>
              </w:rPr>
              <w:t>φή</w:t>
            </w:r>
            <w:proofErr w:type="spellEnd"/>
          </w:p>
        </w:tc>
      </w:tr>
      <w:tr w:rsidR="00E01D45" w14:paraId="61A18F76" w14:textId="77777777" w:rsidTr="00E01D45">
        <w:tc>
          <w:tcPr>
            <w:tcW w:w="2032" w:type="dxa"/>
            <w:vMerge/>
          </w:tcPr>
          <w:p w14:paraId="590422BE" w14:textId="77777777" w:rsidR="00E01D45" w:rsidRDefault="00E01D45">
            <w:pPr>
              <w:jc w:val="left"/>
              <w:rPr>
                <w:b/>
                <w:bCs/>
                <w:color w:val="4BACC6" w:themeColor="accent5"/>
              </w:rPr>
            </w:pPr>
          </w:p>
        </w:tc>
        <w:tc>
          <w:tcPr>
            <w:tcW w:w="3109" w:type="dxa"/>
          </w:tcPr>
          <w:p w14:paraId="0EB5B6AE" w14:textId="77777777" w:rsidR="00E01D45" w:rsidRDefault="00E01D45" w:rsidP="00CB30D2">
            <w:pPr>
              <w:jc w:val="left"/>
              <w:rPr>
                <w:bCs/>
              </w:rPr>
            </w:pPr>
            <w:r>
              <w:t>7.</w:t>
            </w:r>
            <w:r>
              <w:rPr>
                <w:b/>
                <w:bCs/>
              </w:rPr>
              <w:t xml:space="preserve"> </w:t>
            </w:r>
            <w:r>
              <w:rPr>
                <w:bCs/>
              </w:rPr>
              <w:t>Τραγουδάκι ρουτίνας</w:t>
            </w:r>
          </w:p>
          <w:p w14:paraId="6C2DFB03" w14:textId="77777777" w:rsidR="00E01D45" w:rsidRDefault="00E01D45" w:rsidP="00CB30D2">
            <w:pPr>
              <w:jc w:val="left"/>
            </w:pPr>
          </w:p>
        </w:tc>
        <w:tc>
          <w:tcPr>
            <w:tcW w:w="1064" w:type="dxa"/>
          </w:tcPr>
          <w:p w14:paraId="3B039F12" w14:textId="77777777" w:rsidR="00E01D45" w:rsidRPr="001679B7" w:rsidRDefault="00E01D45"/>
        </w:tc>
        <w:tc>
          <w:tcPr>
            <w:tcW w:w="2417" w:type="dxa"/>
          </w:tcPr>
          <w:p w14:paraId="14FA4E7B" w14:textId="77777777" w:rsidR="00E01D45" w:rsidRPr="004415D8" w:rsidRDefault="00E01D45" w:rsidP="001679B7">
            <w:pPr>
              <w:jc w:val="left"/>
              <w:rPr>
                <w:highlight w:val="lightGray"/>
              </w:rPr>
            </w:pPr>
          </w:p>
        </w:tc>
      </w:tr>
      <w:tr w:rsidR="00E01D45" w14:paraId="5D2F96DD" w14:textId="77777777" w:rsidTr="00E01D45">
        <w:tc>
          <w:tcPr>
            <w:tcW w:w="2032" w:type="dxa"/>
            <w:vMerge/>
          </w:tcPr>
          <w:p w14:paraId="0E098659" w14:textId="77777777" w:rsidR="00E01D45" w:rsidRDefault="00E01D45">
            <w:pPr>
              <w:rPr>
                <w:b/>
                <w:bCs/>
                <w:color w:val="4BACC6" w:themeColor="accent5"/>
              </w:rPr>
            </w:pPr>
          </w:p>
        </w:tc>
        <w:tc>
          <w:tcPr>
            <w:tcW w:w="3109" w:type="dxa"/>
          </w:tcPr>
          <w:p w14:paraId="1E73CE10" w14:textId="77777777" w:rsidR="00E01D45" w:rsidRDefault="00E01D45" w:rsidP="00CB30D2">
            <w:r>
              <w:t>8. Το ταμπλό της υγείας</w:t>
            </w:r>
          </w:p>
        </w:tc>
        <w:tc>
          <w:tcPr>
            <w:tcW w:w="1064" w:type="dxa"/>
          </w:tcPr>
          <w:p w14:paraId="5BB50B76" w14:textId="77777777" w:rsidR="00E01D45" w:rsidRPr="001679B7" w:rsidRDefault="00E01D45">
            <w:r>
              <w:t>Φ.Ε. 5</w:t>
            </w:r>
          </w:p>
        </w:tc>
        <w:tc>
          <w:tcPr>
            <w:tcW w:w="2417" w:type="dxa"/>
          </w:tcPr>
          <w:p w14:paraId="4B858AEE" w14:textId="77777777" w:rsidR="00E01D45" w:rsidRPr="004415D8" w:rsidRDefault="00E01D45" w:rsidP="001679B7">
            <w:pPr>
              <w:jc w:val="left"/>
              <w:rPr>
                <w:highlight w:val="lightGray"/>
              </w:rPr>
            </w:pPr>
            <w:proofErr w:type="spellStart"/>
            <w:r w:rsidRPr="001679B7">
              <w:rPr>
                <w:lang w:val="en-US"/>
              </w:rPr>
              <w:t>Σύντομη</w:t>
            </w:r>
            <w:proofErr w:type="spellEnd"/>
            <w:r w:rsidRPr="001679B7">
              <w:rPr>
                <w:lang w:val="en-US"/>
              </w:rPr>
              <w:t xml:space="preserve"> α</w:t>
            </w:r>
            <w:proofErr w:type="spellStart"/>
            <w:r w:rsidRPr="001679B7">
              <w:rPr>
                <w:lang w:val="en-US"/>
              </w:rPr>
              <w:t>τομική</w:t>
            </w:r>
            <w:proofErr w:type="spellEnd"/>
            <w:r w:rsidRPr="001679B7">
              <w:rPr>
                <w:lang w:val="en-US"/>
              </w:rPr>
              <w:t xml:space="preserve"> κατα</w:t>
            </w:r>
            <w:proofErr w:type="spellStart"/>
            <w:r w:rsidRPr="001679B7">
              <w:rPr>
                <w:lang w:val="en-US"/>
              </w:rPr>
              <w:t>γρ</w:t>
            </w:r>
            <w:proofErr w:type="spellEnd"/>
            <w:r w:rsidRPr="001679B7">
              <w:rPr>
                <w:lang w:val="en-US"/>
              </w:rPr>
              <w:t>α</w:t>
            </w:r>
            <w:proofErr w:type="spellStart"/>
            <w:r w:rsidRPr="001679B7">
              <w:rPr>
                <w:lang w:val="en-US"/>
              </w:rPr>
              <w:t>φή</w:t>
            </w:r>
            <w:proofErr w:type="spellEnd"/>
          </w:p>
        </w:tc>
      </w:tr>
      <w:tr w:rsidR="00E01D45" w14:paraId="73A59F8F" w14:textId="77777777" w:rsidTr="00E01D45">
        <w:tc>
          <w:tcPr>
            <w:tcW w:w="2032" w:type="dxa"/>
            <w:vMerge/>
          </w:tcPr>
          <w:p w14:paraId="05BB844A" w14:textId="77777777" w:rsidR="00E01D45" w:rsidRDefault="00E01D45">
            <w:pPr>
              <w:rPr>
                <w:b/>
                <w:bCs/>
                <w:color w:val="4BACC6" w:themeColor="accent5"/>
              </w:rPr>
            </w:pPr>
          </w:p>
        </w:tc>
        <w:tc>
          <w:tcPr>
            <w:tcW w:w="3109" w:type="dxa"/>
          </w:tcPr>
          <w:p w14:paraId="05CEC2DC" w14:textId="77777777" w:rsidR="00E01D45" w:rsidRDefault="00E01D45" w:rsidP="00AE1752">
            <w:pPr>
              <w:jc w:val="left"/>
            </w:pPr>
            <w:r>
              <w:t xml:space="preserve">9. </w:t>
            </w:r>
            <w:r w:rsidRPr="00CB30D2">
              <w:t>Επίσκ</w:t>
            </w:r>
            <w:r>
              <w:t>εψη εκτός σχολικού περιβάλλοντος</w:t>
            </w:r>
          </w:p>
        </w:tc>
        <w:tc>
          <w:tcPr>
            <w:tcW w:w="1064" w:type="dxa"/>
          </w:tcPr>
          <w:p w14:paraId="68161955" w14:textId="77777777" w:rsidR="00E01D45" w:rsidRPr="001679B7" w:rsidRDefault="00E01D45">
            <w:r>
              <w:t>Φ.Ε. 6</w:t>
            </w:r>
          </w:p>
        </w:tc>
        <w:tc>
          <w:tcPr>
            <w:tcW w:w="2417" w:type="dxa"/>
          </w:tcPr>
          <w:p w14:paraId="32D6C08D" w14:textId="77777777" w:rsidR="00E01D45" w:rsidRPr="004415D8" w:rsidRDefault="00E01D45" w:rsidP="001679B7">
            <w:pPr>
              <w:jc w:val="left"/>
              <w:rPr>
                <w:highlight w:val="lightGray"/>
              </w:rPr>
            </w:pPr>
            <w:r w:rsidRPr="00AE1752">
              <w:t>Σύντομη ατομική καταγραφή</w:t>
            </w:r>
          </w:p>
        </w:tc>
      </w:tr>
      <w:tr w:rsidR="00E01D45" w14:paraId="55C1B5EF" w14:textId="77777777" w:rsidTr="00E01D45">
        <w:tc>
          <w:tcPr>
            <w:tcW w:w="2032" w:type="dxa"/>
            <w:vMerge w:val="restart"/>
          </w:tcPr>
          <w:p w14:paraId="33E735F3" w14:textId="77777777" w:rsidR="000F2B78" w:rsidRDefault="000F2B78" w:rsidP="00CB30D2">
            <w:pPr>
              <w:spacing w:line="276" w:lineRule="auto"/>
              <w:jc w:val="left"/>
              <w:rPr>
                <w:b/>
                <w:bCs/>
                <w:color w:val="0070C0"/>
              </w:rPr>
            </w:pPr>
          </w:p>
          <w:p w14:paraId="480D6EA3" w14:textId="77777777" w:rsidR="000F2B78" w:rsidRDefault="000F2B78" w:rsidP="00CB30D2">
            <w:pPr>
              <w:spacing w:line="276" w:lineRule="auto"/>
              <w:jc w:val="left"/>
              <w:rPr>
                <w:b/>
                <w:bCs/>
                <w:color w:val="0070C0"/>
              </w:rPr>
            </w:pPr>
          </w:p>
          <w:p w14:paraId="465A485E" w14:textId="77777777" w:rsidR="000F2B78" w:rsidRDefault="000F2B78" w:rsidP="000F2B78">
            <w:pPr>
              <w:jc w:val="left"/>
              <w:rPr>
                <w:b/>
                <w:bCs/>
                <w:color w:val="0070C0"/>
              </w:rPr>
            </w:pPr>
            <w:r>
              <w:rPr>
                <w:b/>
                <w:bCs/>
                <w:color w:val="0070C0"/>
              </w:rPr>
              <w:t>3</w:t>
            </w:r>
            <w:r w:rsidRPr="00E01D45">
              <w:rPr>
                <w:b/>
                <w:bCs/>
                <w:color w:val="0070C0"/>
                <w:vertAlign w:val="superscript"/>
              </w:rPr>
              <w:t>ο</w:t>
            </w:r>
            <w:r w:rsidRPr="00E01D45">
              <w:rPr>
                <w:b/>
                <w:bCs/>
                <w:color w:val="0070C0"/>
              </w:rPr>
              <w:t xml:space="preserve"> </w:t>
            </w:r>
          </w:p>
          <w:p w14:paraId="1097203C" w14:textId="77777777" w:rsidR="00E01D45" w:rsidRDefault="00E01D45" w:rsidP="00CB30D2">
            <w:pPr>
              <w:spacing w:line="276" w:lineRule="auto"/>
              <w:jc w:val="left"/>
              <w:rPr>
                <w:b/>
                <w:bCs/>
                <w:color w:val="4BACC6" w:themeColor="accent5"/>
              </w:rPr>
            </w:pPr>
            <w:r w:rsidRPr="00E01D45">
              <w:rPr>
                <w:b/>
                <w:bCs/>
                <w:color w:val="0070C0"/>
              </w:rPr>
              <w:t xml:space="preserve">"Η ενέργεια στο </w:t>
            </w:r>
            <w:proofErr w:type="spellStart"/>
            <w:r w:rsidRPr="00E01D45">
              <w:rPr>
                <w:b/>
                <w:bCs/>
                <w:color w:val="0070C0"/>
              </w:rPr>
              <w:t>ταπεράκι</w:t>
            </w:r>
            <w:proofErr w:type="spellEnd"/>
            <w:r w:rsidRPr="00E01D45">
              <w:rPr>
                <w:b/>
                <w:bCs/>
                <w:color w:val="0070C0"/>
              </w:rPr>
              <w:t>"</w:t>
            </w:r>
          </w:p>
        </w:tc>
        <w:tc>
          <w:tcPr>
            <w:tcW w:w="3109" w:type="dxa"/>
          </w:tcPr>
          <w:p w14:paraId="10BC485C" w14:textId="77777777" w:rsidR="00E01D45" w:rsidRDefault="00E01D45" w:rsidP="00E01D45">
            <w:pPr>
              <w:numPr>
                <w:ilvl w:val="0"/>
                <w:numId w:val="4"/>
              </w:numPr>
              <w:autoSpaceDE/>
              <w:autoSpaceDN/>
              <w:jc w:val="left"/>
            </w:pPr>
            <w:r w:rsidRPr="00B5367F">
              <w:t>Η ενέργεια έπιασε πάτο!</w:t>
            </w:r>
          </w:p>
          <w:p w14:paraId="2230AB7E" w14:textId="77777777" w:rsidR="00E01D45" w:rsidRDefault="00E01D45" w:rsidP="00AE1752">
            <w:pPr>
              <w:jc w:val="left"/>
            </w:pPr>
          </w:p>
        </w:tc>
        <w:tc>
          <w:tcPr>
            <w:tcW w:w="1064" w:type="dxa"/>
          </w:tcPr>
          <w:p w14:paraId="402FD1D9" w14:textId="77777777" w:rsidR="00E01D45" w:rsidRPr="001679B7" w:rsidRDefault="00E01D45"/>
        </w:tc>
        <w:tc>
          <w:tcPr>
            <w:tcW w:w="2417" w:type="dxa"/>
          </w:tcPr>
          <w:p w14:paraId="059239D8" w14:textId="77777777" w:rsidR="00E01D45" w:rsidRPr="004415D8" w:rsidRDefault="00E01D45">
            <w:pPr>
              <w:rPr>
                <w:highlight w:val="lightGray"/>
              </w:rPr>
            </w:pPr>
          </w:p>
        </w:tc>
      </w:tr>
      <w:tr w:rsidR="00E01D45" w14:paraId="0DB7B2D2" w14:textId="77777777" w:rsidTr="00E01D45">
        <w:tc>
          <w:tcPr>
            <w:tcW w:w="2032" w:type="dxa"/>
            <w:vMerge/>
          </w:tcPr>
          <w:p w14:paraId="036D80F2" w14:textId="77777777" w:rsidR="00E01D45" w:rsidRDefault="00E01D45">
            <w:pPr>
              <w:jc w:val="left"/>
              <w:rPr>
                <w:b/>
                <w:bCs/>
                <w:color w:val="4BACC6" w:themeColor="accent5"/>
              </w:rPr>
            </w:pPr>
          </w:p>
        </w:tc>
        <w:tc>
          <w:tcPr>
            <w:tcW w:w="3109" w:type="dxa"/>
          </w:tcPr>
          <w:p w14:paraId="1AF885B4" w14:textId="77777777" w:rsidR="00E01D45" w:rsidRDefault="00E01D45" w:rsidP="00E01D45">
            <w:pPr>
              <w:numPr>
                <w:ilvl w:val="0"/>
                <w:numId w:val="4"/>
              </w:numPr>
              <w:autoSpaceDE/>
              <w:autoSpaceDN/>
              <w:jc w:val="left"/>
            </w:pPr>
            <w:r w:rsidRPr="00B5367F">
              <w:t>Τα αγαπημένα μου φαγητά</w:t>
            </w:r>
          </w:p>
          <w:p w14:paraId="4B2E104C" w14:textId="77777777" w:rsidR="00E01D45" w:rsidRDefault="00E01D45" w:rsidP="00AE1752">
            <w:pPr>
              <w:jc w:val="left"/>
            </w:pPr>
          </w:p>
        </w:tc>
        <w:tc>
          <w:tcPr>
            <w:tcW w:w="1064" w:type="dxa"/>
          </w:tcPr>
          <w:p w14:paraId="41341F82" w14:textId="77777777" w:rsidR="00E01D45" w:rsidRPr="001679B7" w:rsidRDefault="00E01D45">
            <w:r>
              <w:t>Φ.Ε. 7</w:t>
            </w:r>
          </w:p>
        </w:tc>
        <w:tc>
          <w:tcPr>
            <w:tcW w:w="2417" w:type="dxa"/>
          </w:tcPr>
          <w:p w14:paraId="07A98749" w14:textId="77777777" w:rsidR="00E01D45" w:rsidRPr="004415D8" w:rsidRDefault="00E01D45">
            <w:pPr>
              <w:rPr>
                <w:highlight w:val="lightGray"/>
              </w:rPr>
            </w:pPr>
            <w:proofErr w:type="spellStart"/>
            <w:r w:rsidRPr="004D6406">
              <w:t>Κολάζ</w:t>
            </w:r>
            <w:proofErr w:type="spellEnd"/>
          </w:p>
        </w:tc>
      </w:tr>
      <w:tr w:rsidR="00E01D45" w14:paraId="648F9706" w14:textId="77777777" w:rsidTr="00E01D45">
        <w:tc>
          <w:tcPr>
            <w:tcW w:w="2032" w:type="dxa"/>
            <w:vMerge/>
          </w:tcPr>
          <w:p w14:paraId="5B53D7B6" w14:textId="77777777" w:rsidR="00E01D45" w:rsidRDefault="00E01D45">
            <w:pPr>
              <w:jc w:val="left"/>
              <w:rPr>
                <w:b/>
                <w:bCs/>
                <w:color w:val="4BACC6" w:themeColor="accent5"/>
              </w:rPr>
            </w:pPr>
          </w:p>
        </w:tc>
        <w:tc>
          <w:tcPr>
            <w:tcW w:w="3109" w:type="dxa"/>
          </w:tcPr>
          <w:p w14:paraId="3A874E83" w14:textId="77777777" w:rsidR="00E01D45" w:rsidRDefault="00E01D45" w:rsidP="00E01D45">
            <w:pPr>
              <w:numPr>
                <w:ilvl w:val="0"/>
                <w:numId w:val="4"/>
              </w:numPr>
              <w:autoSpaceDE/>
              <w:autoSpaceDN/>
              <w:jc w:val="left"/>
            </w:pPr>
            <w:r w:rsidRPr="00B5367F">
              <w:t>Ομάδες Τροφίμων</w:t>
            </w:r>
          </w:p>
          <w:p w14:paraId="73DBD8EB" w14:textId="77777777" w:rsidR="00E01D45" w:rsidRDefault="00E01D45" w:rsidP="00AE1752">
            <w:pPr>
              <w:jc w:val="left"/>
            </w:pPr>
          </w:p>
        </w:tc>
        <w:tc>
          <w:tcPr>
            <w:tcW w:w="1064" w:type="dxa"/>
          </w:tcPr>
          <w:p w14:paraId="541DADB3" w14:textId="77777777" w:rsidR="00E01D45" w:rsidRPr="004415D8" w:rsidRDefault="00E01D45">
            <w:pPr>
              <w:rPr>
                <w:highlight w:val="lightGray"/>
              </w:rPr>
            </w:pPr>
            <w:r w:rsidRPr="004D6406">
              <w:t>Φ.Ε. 8</w:t>
            </w:r>
          </w:p>
        </w:tc>
        <w:tc>
          <w:tcPr>
            <w:tcW w:w="2417" w:type="dxa"/>
          </w:tcPr>
          <w:p w14:paraId="119D8F4F" w14:textId="77777777" w:rsidR="00E01D45" w:rsidRPr="004D6406" w:rsidRDefault="00E01D45">
            <w:r w:rsidRPr="004D6406">
              <w:t>Ατομική έκφραση</w:t>
            </w:r>
          </w:p>
        </w:tc>
      </w:tr>
      <w:tr w:rsidR="00E01D45" w14:paraId="69860E62" w14:textId="77777777" w:rsidTr="00E01D45">
        <w:tc>
          <w:tcPr>
            <w:tcW w:w="2032" w:type="dxa"/>
            <w:vMerge/>
          </w:tcPr>
          <w:p w14:paraId="73A1AC66" w14:textId="77777777" w:rsidR="00E01D45" w:rsidRDefault="00E01D45">
            <w:pPr>
              <w:jc w:val="left"/>
              <w:rPr>
                <w:b/>
                <w:bCs/>
                <w:color w:val="4BACC6" w:themeColor="accent5"/>
              </w:rPr>
            </w:pPr>
          </w:p>
        </w:tc>
        <w:tc>
          <w:tcPr>
            <w:tcW w:w="3109" w:type="dxa"/>
          </w:tcPr>
          <w:p w14:paraId="1C5FC27D" w14:textId="77777777" w:rsidR="00E01D45" w:rsidRDefault="00E01D45" w:rsidP="00E01D45">
            <w:pPr>
              <w:numPr>
                <w:ilvl w:val="0"/>
                <w:numId w:val="4"/>
              </w:numPr>
              <w:autoSpaceDE/>
              <w:autoSpaceDN/>
              <w:jc w:val="left"/>
            </w:pPr>
            <w:r w:rsidRPr="00B5367F">
              <w:t>Φτιάξε το Δικό σου Ουράνιο τόξο</w:t>
            </w:r>
          </w:p>
        </w:tc>
        <w:tc>
          <w:tcPr>
            <w:tcW w:w="1064" w:type="dxa"/>
          </w:tcPr>
          <w:p w14:paraId="20B4EB70" w14:textId="77777777" w:rsidR="00E01D45" w:rsidRPr="004415D8" w:rsidRDefault="00E01D45">
            <w:pPr>
              <w:rPr>
                <w:highlight w:val="lightGray"/>
              </w:rPr>
            </w:pPr>
          </w:p>
        </w:tc>
        <w:tc>
          <w:tcPr>
            <w:tcW w:w="2417" w:type="dxa"/>
          </w:tcPr>
          <w:p w14:paraId="57B8D9BD" w14:textId="77777777" w:rsidR="00E01D45" w:rsidRPr="004D6406" w:rsidRDefault="00E01D45"/>
        </w:tc>
      </w:tr>
      <w:tr w:rsidR="00E01D45" w14:paraId="54924850" w14:textId="77777777" w:rsidTr="00E01D45">
        <w:tc>
          <w:tcPr>
            <w:tcW w:w="2032" w:type="dxa"/>
            <w:vMerge/>
          </w:tcPr>
          <w:p w14:paraId="56E2C6ED" w14:textId="77777777" w:rsidR="00E01D45" w:rsidRDefault="00E01D45">
            <w:pPr>
              <w:jc w:val="left"/>
              <w:rPr>
                <w:b/>
                <w:bCs/>
                <w:color w:val="4BACC6" w:themeColor="accent5"/>
              </w:rPr>
            </w:pPr>
          </w:p>
        </w:tc>
        <w:tc>
          <w:tcPr>
            <w:tcW w:w="3109" w:type="dxa"/>
          </w:tcPr>
          <w:p w14:paraId="54F65F91" w14:textId="77777777" w:rsidR="00E01D45" w:rsidRDefault="00E01D45" w:rsidP="00E01D45">
            <w:pPr>
              <w:numPr>
                <w:ilvl w:val="0"/>
                <w:numId w:val="4"/>
              </w:numPr>
              <w:autoSpaceDE/>
              <w:autoSpaceDN/>
              <w:jc w:val="left"/>
            </w:pPr>
            <w:proofErr w:type="spellStart"/>
            <w:r w:rsidRPr="00B5367F">
              <w:t>Πικ</w:t>
            </w:r>
            <w:proofErr w:type="spellEnd"/>
            <w:r w:rsidRPr="00B5367F">
              <w:t xml:space="preserve"> </w:t>
            </w:r>
            <w:proofErr w:type="spellStart"/>
            <w:r w:rsidRPr="00B5367F">
              <w:t>Νικ</w:t>
            </w:r>
            <w:proofErr w:type="spellEnd"/>
            <w:r w:rsidRPr="00B5367F">
              <w:t xml:space="preserve"> στην αυλή!</w:t>
            </w:r>
          </w:p>
          <w:p w14:paraId="0ABD25FB" w14:textId="77777777" w:rsidR="00E01D45" w:rsidRDefault="00E01D45" w:rsidP="00AE1752">
            <w:pPr>
              <w:jc w:val="left"/>
            </w:pPr>
          </w:p>
        </w:tc>
        <w:tc>
          <w:tcPr>
            <w:tcW w:w="1064" w:type="dxa"/>
          </w:tcPr>
          <w:p w14:paraId="1566BBAB" w14:textId="77777777" w:rsidR="00E01D45" w:rsidRPr="004415D8" w:rsidRDefault="00E01D45">
            <w:pPr>
              <w:rPr>
                <w:highlight w:val="lightGray"/>
              </w:rPr>
            </w:pPr>
          </w:p>
        </w:tc>
        <w:tc>
          <w:tcPr>
            <w:tcW w:w="2417" w:type="dxa"/>
          </w:tcPr>
          <w:p w14:paraId="213A4C6A" w14:textId="77777777" w:rsidR="00E01D45" w:rsidRPr="004D6406" w:rsidRDefault="00E01D45"/>
        </w:tc>
      </w:tr>
      <w:tr w:rsidR="00E01D45" w14:paraId="41BB2D6C" w14:textId="77777777" w:rsidTr="00E01D45">
        <w:tc>
          <w:tcPr>
            <w:tcW w:w="2032" w:type="dxa"/>
            <w:vMerge/>
          </w:tcPr>
          <w:p w14:paraId="0AECFBAF" w14:textId="77777777" w:rsidR="00E01D45" w:rsidRDefault="00E01D45">
            <w:pPr>
              <w:rPr>
                <w:b/>
                <w:bCs/>
                <w:color w:val="4BACC6" w:themeColor="accent5"/>
              </w:rPr>
            </w:pPr>
          </w:p>
        </w:tc>
        <w:tc>
          <w:tcPr>
            <w:tcW w:w="3109" w:type="dxa"/>
          </w:tcPr>
          <w:p w14:paraId="40801B27" w14:textId="77777777" w:rsidR="00E01D45" w:rsidRPr="00B5367F" w:rsidRDefault="00E01D45" w:rsidP="00E01D45">
            <w:pPr>
              <w:numPr>
                <w:ilvl w:val="0"/>
                <w:numId w:val="4"/>
              </w:numPr>
              <w:autoSpaceDE/>
              <w:autoSpaceDN/>
            </w:pPr>
            <w:r w:rsidRPr="00B5367F">
              <w:t>Δραστηριότητες εκτός του σχολικού περιβάλλοντος</w:t>
            </w:r>
          </w:p>
        </w:tc>
        <w:tc>
          <w:tcPr>
            <w:tcW w:w="1064" w:type="dxa"/>
          </w:tcPr>
          <w:p w14:paraId="0D9E71F3" w14:textId="77777777" w:rsidR="00E01D45" w:rsidRPr="004415D8" w:rsidRDefault="00E01D45">
            <w:pPr>
              <w:rPr>
                <w:highlight w:val="lightGray"/>
              </w:rPr>
            </w:pPr>
          </w:p>
        </w:tc>
        <w:tc>
          <w:tcPr>
            <w:tcW w:w="2417" w:type="dxa"/>
          </w:tcPr>
          <w:p w14:paraId="12863565" w14:textId="77777777" w:rsidR="00E01D45" w:rsidRPr="004D6406" w:rsidRDefault="00E01D45"/>
        </w:tc>
      </w:tr>
      <w:tr w:rsidR="00E01D45" w14:paraId="6277DF4C" w14:textId="77777777" w:rsidTr="00E01D45">
        <w:tc>
          <w:tcPr>
            <w:tcW w:w="2032" w:type="dxa"/>
            <w:vMerge w:val="restart"/>
          </w:tcPr>
          <w:p w14:paraId="44CA57E2" w14:textId="77777777" w:rsidR="000F2B78" w:rsidRDefault="000F2B78" w:rsidP="004D6406">
            <w:pPr>
              <w:spacing w:line="276" w:lineRule="auto"/>
              <w:jc w:val="left"/>
              <w:rPr>
                <w:b/>
                <w:bCs/>
                <w:iCs/>
                <w:color w:val="0070C0"/>
              </w:rPr>
            </w:pPr>
          </w:p>
          <w:p w14:paraId="219A562A" w14:textId="77777777" w:rsidR="000F2B78" w:rsidRDefault="000F2B78" w:rsidP="004D6406">
            <w:pPr>
              <w:spacing w:line="276" w:lineRule="auto"/>
              <w:jc w:val="left"/>
              <w:rPr>
                <w:b/>
                <w:bCs/>
                <w:iCs/>
                <w:color w:val="0070C0"/>
              </w:rPr>
            </w:pPr>
          </w:p>
          <w:p w14:paraId="38E853AA" w14:textId="77777777" w:rsidR="00E01D45" w:rsidRDefault="00E01D45" w:rsidP="004D6406">
            <w:pPr>
              <w:spacing w:line="276" w:lineRule="auto"/>
              <w:jc w:val="left"/>
              <w:rPr>
                <w:b/>
                <w:bCs/>
                <w:iCs/>
                <w:color w:val="0070C0"/>
                <w:vertAlign w:val="superscript"/>
              </w:rPr>
            </w:pPr>
            <w:r w:rsidRPr="00E01D45">
              <w:rPr>
                <w:b/>
                <w:bCs/>
                <w:iCs/>
                <w:color w:val="0070C0"/>
              </w:rPr>
              <w:t>4</w:t>
            </w:r>
            <w:r w:rsidRPr="00E01D45">
              <w:rPr>
                <w:b/>
                <w:bCs/>
                <w:iCs/>
                <w:color w:val="0070C0"/>
                <w:vertAlign w:val="superscript"/>
              </w:rPr>
              <w:t>ο</w:t>
            </w:r>
          </w:p>
          <w:p w14:paraId="43DE6265" w14:textId="77777777" w:rsidR="00E01D45" w:rsidRPr="00E01D45" w:rsidRDefault="00E01D45" w:rsidP="00A16351">
            <w:pPr>
              <w:spacing w:line="276" w:lineRule="auto"/>
              <w:jc w:val="left"/>
              <w:rPr>
                <w:b/>
                <w:bCs/>
                <w:iCs/>
                <w:color w:val="0070C0"/>
              </w:rPr>
            </w:pPr>
            <w:r w:rsidRPr="00E01D45">
              <w:rPr>
                <w:b/>
                <w:bCs/>
                <w:iCs/>
                <w:color w:val="0070C0"/>
              </w:rPr>
              <w:t xml:space="preserve"> </w:t>
            </w:r>
            <w:r w:rsidRPr="00E01D45">
              <w:rPr>
                <w:b/>
                <w:bCs/>
                <w:color w:val="0070C0"/>
              </w:rPr>
              <w:t>"</w:t>
            </w:r>
            <w:r w:rsidRPr="00E01D45">
              <w:rPr>
                <w:b/>
                <w:bCs/>
                <w:iCs/>
                <w:color w:val="0070C0"/>
              </w:rPr>
              <w:t>Δραστήριες μετακινήσεις</w:t>
            </w:r>
            <w:r w:rsidRPr="00E01D45">
              <w:rPr>
                <w:b/>
                <w:bCs/>
                <w:color w:val="0070C0"/>
              </w:rPr>
              <w:t>"</w:t>
            </w:r>
          </w:p>
          <w:p w14:paraId="45719B07" w14:textId="77777777" w:rsidR="00E01D45" w:rsidRPr="00A16351" w:rsidRDefault="00E01D45" w:rsidP="00A16351">
            <w:pPr>
              <w:spacing w:line="276" w:lineRule="auto"/>
              <w:jc w:val="left"/>
              <w:rPr>
                <w:b/>
                <w:bCs/>
                <w:iCs/>
                <w:color w:val="4BACC6" w:themeColor="accent5"/>
              </w:rPr>
            </w:pPr>
          </w:p>
          <w:p w14:paraId="32552952" w14:textId="77777777" w:rsidR="00E01D45" w:rsidRPr="00B5367F" w:rsidRDefault="00E01D45" w:rsidP="00A16351">
            <w:pPr>
              <w:spacing w:line="276" w:lineRule="auto"/>
              <w:jc w:val="left"/>
              <w:rPr>
                <w:b/>
                <w:bCs/>
                <w:color w:val="4BACC6" w:themeColor="accent5"/>
                <w:highlight w:val="yellow"/>
              </w:rPr>
            </w:pPr>
          </w:p>
        </w:tc>
        <w:tc>
          <w:tcPr>
            <w:tcW w:w="3109" w:type="dxa"/>
          </w:tcPr>
          <w:p w14:paraId="081EF719" w14:textId="77777777" w:rsidR="00E01D45" w:rsidRPr="00A16351" w:rsidRDefault="00E01D45" w:rsidP="00E01D45">
            <w:pPr>
              <w:numPr>
                <w:ilvl w:val="0"/>
                <w:numId w:val="5"/>
              </w:numPr>
              <w:autoSpaceDE/>
              <w:autoSpaceDN/>
            </w:pPr>
            <w:r w:rsidRPr="00A16351">
              <w:t>Ξυπνάω το σώμα μου</w:t>
            </w:r>
          </w:p>
        </w:tc>
        <w:tc>
          <w:tcPr>
            <w:tcW w:w="1064" w:type="dxa"/>
          </w:tcPr>
          <w:p w14:paraId="26FA386D" w14:textId="77777777" w:rsidR="00E01D45" w:rsidRPr="004415D8" w:rsidRDefault="00E01D45">
            <w:pPr>
              <w:rPr>
                <w:highlight w:val="lightGray"/>
              </w:rPr>
            </w:pPr>
            <w:r w:rsidRPr="000E40E6">
              <w:t>Φ.ΕΡΓ 9</w:t>
            </w:r>
          </w:p>
        </w:tc>
        <w:tc>
          <w:tcPr>
            <w:tcW w:w="2417" w:type="dxa"/>
          </w:tcPr>
          <w:p w14:paraId="685365DE" w14:textId="77777777" w:rsidR="00E01D45" w:rsidRPr="004D6406" w:rsidRDefault="00E01D45" w:rsidP="00D94A22">
            <w:pPr>
              <w:jc w:val="left"/>
            </w:pPr>
            <w:proofErr w:type="spellStart"/>
            <w:r w:rsidRPr="001679B7">
              <w:rPr>
                <w:lang w:val="en-US"/>
              </w:rPr>
              <w:t>Σύντομη</w:t>
            </w:r>
            <w:proofErr w:type="spellEnd"/>
            <w:r w:rsidRPr="001679B7">
              <w:rPr>
                <w:lang w:val="en-US"/>
              </w:rPr>
              <w:t xml:space="preserve"> α</w:t>
            </w:r>
            <w:proofErr w:type="spellStart"/>
            <w:r w:rsidRPr="001679B7">
              <w:rPr>
                <w:lang w:val="en-US"/>
              </w:rPr>
              <w:t>τομική</w:t>
            </w:r>
            <w:proofErr w:type="spellEnd"/>
            <w:r w:rsidRPr="001679B7">
              <w:rPr>
                <w:lang w:val="en-US"/>
              </w:rPr>
              <w:t xml:space="preserve"> κατα</w:t>
            </w:r>
            <w:proofErr w:type="spellStart"/>
            <w:r w:rsidRPr="001679B7">
              <w:rPr>
                <w:lang w:val="en-US"/>
              </w:rPr>
              <w:t>γρ</w:t>
            </w:r>
            <w:proofErr w:type="spellEnd"/>
            <w:r w:rsidRPr="001679B7">
              <w:rPr>
                <w:lang w:val="en-US"/>
              </w:rPr>
              <w:t>α</w:t>
            </w:r>
            <w:proofErr w:type="spellStart"/>
            <w:r w:rsidRPr="001679B7">
              <w:rPr>
                <w:lang w:val="en-US"/>
              </w:rPr>
              <w:t>φή</w:t>
            </w:r>
            <w:proofErr w:type="spellEnd"/>
          </w:p>
        </w:tc>
      </w:tr>
      <w:tr w:rsidR="00E01D45" w14:paraId="7C273C0A" w14:textId="77777777" w:rsidTr="00E01D45">
        <w:tc>
          <w:tcPr>
            <w:tcW w:w="2032" w:type="dxa"/>
            <w:vMerge/>
          </w:tcPr>
          <w:p w14:paraId="2BBE44CC" w14:textId="77777777" w:rsidR="00E01D45" w:rsidRPr="00B5367F" w:rsidRDefault="00E01D45">
            <w:pPr>
              <w:jc w:val="left"/>
              <w:rPr>
                <w:b/>
                <w:bCs/>
                <w:color w:val="4BACC6" w:themeColor="accent5"/>
                <w:highlight w:val="yellow"/>
              </w:rPr>
            </w:pPr>
          </w:p>
        </w:tc>
        <w:tc>
          <w:tcPr>
            <w:tcW w:w="3109" w:type="dxa"/>
          </w:tcPr>
          <w:p w14:paraId="3D6205F3" w14:textId="77777777" w:rsidR="00E01D45" w:rsidRDefault="00E01D45" w:rsidP="00E01D45">
            <w:pPr>
              <w:numPr>
                <w:ilvl w:val="0"/>
                <w:numId w:val="5"/>
              </w:numPr>
              <w:autoSpaceDE/>
              <w:autoSpaceDN/>
            </w:pPr>
            <w:r w:rsidRPr="00A16351">
              <w:t>Το ρήμα της ημέρας</w:t>
            </w:r>
          </w:p>
          <w:p w14:paraId="748B0BD3" w14:textId="77777777" w:rsidR="00E01D45" w:rsidRPr="00A16351" w:rsidRDefault="00E01D45" w:rsidP="00AE1752"/>
        </w:tc>
        <w:tc>
          <w:tcPr>
            <w:tcW w:w="1064" w:type="dxa"/>
          </w:tcPr>
          <w:p w14:paraId="1551819C" w14:textId="77777777" w:rsidR="00E01D45" w:rsidRPr="004415D8" w:rsidRDefault="00E01D45">
            <w:pPr>
              <w:rPr>
                <w:highlight w:val="lightGray"/>
              </w:rPr>
            </w:pPr>
          </w:p>
        </w:tc>
        <w:tc>
          <w:tcPr>
            <w:tcW w:w="2417" w:type="dxa"/>
          </w:tcPr>
          <w:p w14:paraId="72E5FCFC" w14:textId="77777777" w:rsidR="00E01D45" w:rsidRPr="004D6406" w:rsidRDefault="00E01D45" w:rsidP="00D94A22"/>
        </w:tc>
      </w:tr>
      <w:tr w:rsidR="00E01D45" w14:paraId="3F8540BE" w14:textId="77777777" w:rsidTr="00E01D45">
        <w:tc>
          <w:tcPr>
            <w:tcW w:w="2032" w:type="dxa"/>
            <w:vMerge/>
          </w:tcPr>
          <w:p w14:paraId="08374C70" w14:textId="77777777" w:rsidR="00E01D45" w:rsidRPr="00B5367F" w:rsidRDefault="00E01D45">
            <w:pPr>
              <w:jc w:val="left"/>
              <w:rPr>
                <w:b/>
                <w:bCs/>
                <w:color w:val="4BACC6" w:themeColor="accent5"/>
                <w:highlight w:val="yellow"/>
              </w:rPr>
            </w:pPr>
          </w:p>
        </w:tc>
        <w:tc>
          <w:tcPr>
            <w:tcW w:w="3109" w:type="dxa"/>
          </w:tcPr>
          <w:p w14:paraId="4C7C2174" w14:textId="77777777" w:rsidR="00E01D45" w:rsidRDefault="00E01D45" w:rsidP="00E01D45">
            <w:pPr>
              <w:numPr>
                <w:ilvl w:val="0"/>
                <w:numId w:val="5"/>
              </w:numPr>
              <w:autoSpaceDE/>
              <w:autoSpaceDN/>
            </w:pPr>
            <w:r w:rsidRPr="00A16351">
              <w:t xml:space="preserve">Κρατήστε την ισορροπία </w:t>
            </w:r>
            <w:r>
              <w:t>σας</w:t>
            </w:r>
          </w:p>
          <w:p w14:paraId="511C44E4" w14:textId="77777777" w:rsidR="00E01D45" w:rsidRPr="00A16351" w:rsidRDefault="00E01D45" w:rsidP="00AE1752"/>
        </w:tc>
        <w:tc>
          <w:tcPr>
            <w:tcW w:w="1064" w:type="dxa"/>
          </w:tcPr>
          <w:p w14:paraId="448BD24B" w14:textId="77777777" w:rsidR="00E01D45" w:rsidRPr="004415D8" w:rsidRDefault="00E01D45">
            <w:pPr>
              <w:rPr>
                <w:highlight w:val="lightGray"/>
              </w:rPr>
            </w:pPr>
          </w:p>
        </w:tc>
        <w:tc>
          <w:tcPr>
            <w:tcW w:w="2417" w:type="dxa"/>
          </w:tcPr>
          <w:p w14:paraId="430F5D90" w14:textId="77777777" w:rsidR="00E01D45" w:rsidRPr="004415D8" w:rsidRDefault="00E01D45">
            <w:pPr>
              <w:rPr>
                <w:highlight w:val="lightGray"/>
              </w:rPr>
            </w:pPr>
          </w:p>
        </w:tc>
      </w:tr>
      <w:tr w:rsidR="00E01D45" w14:paraId="65947F07" w14:textId="77777777" w:rsidTr="00E01D45">
        <w:tc>
          <w:tcPr>
            <w:tcW w:w="2032" w:type="dxa"/>
            <w:vMerge/>
          </w:tcPr>
          <w:p w14:paraId="76119448" w14:textId="77777777" w:rsidR="00E01D45" w:rsidRPr="00B5367F" w:rsidRDefault="00E01D45">
            <w:pPr>
              <w:rPr>
                <w:b/>
                <w:bCs/>
                <w:color w:val="4BACC6" w:themeColor="accent5"/>
                <w:highlight w:val="yellow"/>
              </w:rPr>
            </w:pPr>
          </w:p>
        </w:tc>
        <w:tc>
          <w:tcPr>
            <w:tcW w:w="3109" w:type="dxa"/>
          </w:tcPr>
          <w:p w14:paraId="1B729781" w14:textId="77777777" w:rsidR="00E01D45" w:rsidRDefault="00E01D45" w:rsidP="00E01D45">
            <w:pPr>
              <w:numPr>
                <w:ilvl w:val="0"/>
                <w:numId w:val="5"/>
              </w:numPr>
              <w:autoSpaceDE/>
              <w:autoSpaceDN/>
            </w:pPr>
            <w:r w:rsidRPr="00A16351">
              <w:t>Εικόνα στον καθρέφτη</w:t>
            </w:r>
          </w:p>
          <w:p w14:paraId="162AE165" w14:textId="77777777" w:rsidR="00E01D45" w:rsidRPr="00A16351" w:rsidRDefault="00E01D45" w:rsidP="00AE1752"/>
        </w:tc>
        <w:tc>
          <w:tcPr>
            <w:tcW w:w="1064" w:type="dxa"/>
          </w:tcPr>
          <w:p w14:paraId="061595A5" w14:textId="77777777" w:rsidR="00E01D45" w:rsidRPr="004415D8" w:rsidRDefault="00E01D45">
            <w:pPr>
              <w:rPr>
                <w:highlight w:val="lightGray"/>
              </w:rPr>
            </w:pPr>
          </w:p>
        </w:tc>
        <w:tc>
          <w:tcPr>
            <w:tcW w:w="2417" w:type="dxa"/>
          </w:tcPr>
          <w:p w14:paraId="051A8607" w14:textId="77777777" w:rsidR="00E01D45" w:rsidRPr="004415D8" w:rsidRDefault="00E01D45">
            <w:pPr>
              <w:rPr>
                <w:highlight w:val="lightGray"/>
              </w:rPr>
            </w:pPr>
          </w:p>
        </w:tc>
      </w:tr>
      <w:tr w:rsidR="00E01D45" w14:paraId="78B539CB" w14:textId="77777777" w:rsidTr="00E01D45">
        <w:tc>
          <w:tcPr>
            <w:tcW w:w="2032" w:type="dxa"/>
            <w:vMerge/>
          </w:tcPr>
          <w:p w14:paraId="0CDA0A22" w14:textId="77777777" w:rsidR="00E01D45" w:rsidRPr="00B5367F" w:rsidRDefault="00E01D45">
            <w:pPr>
              <w:rPr>
                <w:b/>
                <w:bCs/>
                <w:color w:val="4BACC6" w:themeColor="accent5"/>
                <w:highlight w:val="yellow"/>
              </w:rPr>
            </w:pPr>
          </w:p>
        </w:tc>
        <w:tc>
          <w:tcPr>
            <w:tcW w:w="3109" w:type="dxa"/>
          </w:tcPr>
          <w:p w14:paraId="23C384FB" w14:textId="77777777" w:rsidR="00E01D45" w:rsidRDefault="00E01D45" w:rsidP="00E01D45">
            <w:pPr>
              <w:numPr>
                <w:ilvl w:val="0"/>
                <w:numId w:val="5"/>
              </w:numPr>
              <w:autoSpaceDE/>
              <w:autoSpaceDN/>
            </w:pPr>
            <w:r w:rsidRPr="00A16351">
              <w:t>Παιχνίδια για το διάλειμμα</w:t>
            </w:r>
          </w:p>
          <w:p w14:paraId="1ED167BA" w14:textId="77777777" w:rsidR="00E01D45" w:rsidRPr="00A16351" w:rsidRDefault="00E01D45" w:rsidP="00AE1752"/>
        </w:tc>
        <w:tc>
          <w:tcPr>
            <w:tcW w:w="1064" w:type="dxa"/>
          </w:tcPr>
          <w:p w14:paraId="62851C8A" w14:textId="77777777" w:rsidR="00E01D45" w:rsidRPr="004415D8" w:rsidRDefault="00E01D45">
            <w:pPr>
              <w:rPr>
                <w:highlight w:val="lightGray"/>
              </w:rPr>
            </w:pPr>
          </w:p>
        </w:tc>
        <w:tc>
          <w:tcPr>
            <w:tcW w:w="2417" w:type="dxa"/>
          </w:tcPr>
          <w:p w14:paraId="27A4CF66" w14:textId="77777777" w:rsidR="00E01D45" w:rsidRPr="004415D8" w:rsidRDefault="00E01D45">
            <w:pPr>
              <w:rPr>
                <w:highlight w:val="lightGray"/>
              </w:rPr>
            </w:pPr>
          </w:p>
        </w:tc>
      </w:tr>
      <w:tr w:rsidR="00E01D45" w14:paraId="25F9515C" w14:textId="77777777" w:rsidTr="00E01D45">
        <w:tc>
          <w:tcPr>
            <w:tcW w:w="2032" w:type="dxa"/>
            <w:vMerge/>
          </w:tcPr>
          <w:p w14:paraId="5B77145C" w14:textId="77777777" w:rsidR="00E01D45" w:rsidRPr="00B5367F" w:rsidRDefault="00E01D45">
            <w:pPr>
              <w:rPr>
                <w:b/>
                <w:bCs/>
                <w:color w:val="4BACC6" w:themeColor="accent5"/>
                <w:highlight w:val="yellow"/>
              </w:rPr>
            </w:pPr>
          </w:p>
        </w:tc>
        <w:tc>
          <w:tcPr>
            <w:tcW w:w="3109" w:type="dxa"/>
          </w:tcPr>
          <w:p w14:paraId="0254F1C1" w14:textId="77777777" w:rsidR="00E01D45" w:rsidRDefault="00E01D45" w:rsidP="00E01D45">
            <w:pPr>
              <w:numPr>
                <w:ilvl w:val="0"/>
                <w:numId w:val="5"/>
              </w:numPr>
              <w:autoSpaceDE/>
              <w:autoSpaceDN/>
            </w:pPr>
            <w:r w:rsidRPr="00A16351">
              <w:t>Τα ρομπότ που κινούνται με τη μουσική</w:t>
            </w:r>
          </w:p>
          <w:p w14:paraId="0FCB34E9" w14:textId="77777777" w:rsidR="00E01D45" w:rsidRPr="00A16351" w:rsidRDefault="00E01D45" w:rsidP="00AE1752"/>
        </w:tc>
        <w:tc>
          <w:tcPr>
            <w:tcW w:w="1064" w:type="dxa"/>
          </w:tcPr>
          <w:p w14:paraId="01B9802E" w14:textId="77777777" w:rsidR="00E01D45" w:rsidRPr="004415D8" w:rsidRDefault="00E01D45">
            <w:pPr>
              <w:rPr>
                <w:highlight w:val="lightGray"/>
              </w:rPr>
            </w:pPr>
          </w:p>
        </w:tc>
        <w:tc>
          <w:tcPr>
            <w:tcW w:w="2417" w:type="dxa"/>
          </w:tcPr>
          <w:p w14:paraId="44770B4D" w14:textId="77777777" w:rsidR="00E01D45" w:rsidRPr="004415D8" w:rsidRDefault="00E01D45">
            <w:pPr>
              <w:rPr>
                <w:highlight w:val="lightGray"/>
              </w:rPr>
            </w:pPr>
          </w:p>
        </w:tc>
      </w:tr>
      <w:tr w:rsidR="00E01D45" w14:paraId="5715558A" w14:textId="77777777" w:rsidTr="00E01D45">
        <w:tc>
          <w:tcPr>
            <w:tcW w:w="2032" w:type="dxa"/>
            <w:vMerge w:val="restart"/>
          </w:tcPr>
          <w:p w14:paraId="68B2EC5E" w14:textId="77777777" w:rsidR="000F2B78" w:rsidRDefault="000F2B78">
            <w:pPr>
              <w:spacing w:line="276" w:lineRule="auto"/>
              <w:jc w:val="left"/>
              <w:rPr>
                <w:b/>
                <w:bCs/>
                <w:iCs/>
                <w:color w:val="0070C0"/>
              </w:rPr>
            </w:pPr>
          </w:p>
          <w:p w14:paraId="3322C9F6" w14:textId="77777777" w:rsidR="000F2B78" w:rsidRDefault="000F2B78">
            <w:pPr>
              <w:spacing w:line="276" w:lineRule="auto"/>
              <w:jc w:val="left"/>
              <w:rPr>
                <w:b/>
                <w:bCs/>
                <w:iCs/>
                <w:color w:val="0070C0"/>
              </w:rPr>
            </w:pPr>
          </w:p>
          <w:p w14:paraId="58AAA6DA" w14:textId="77777777" w:rsidR="000F2B78" w:rsidRDefault="000F2B78" w:rsidP="000F2B78">
            <w:pPr>
              <w:jc w:val="left"/>
              <w:rPr>
                <w:b/>
                <w:bCs/>
                <w:color w:val="0070C0"/>
              </w:rPr>
            </w:pPr>
            <w:r>
              <w:rPr>
                <w:b/>
                <w:bCs/>
                <w:color w:val="0070C0"/>
              </w:rPr>
              <w:t>5</w:t>
            </w:r>
            <w:r w:rsidRPr="00E01D45">
              <w:rPr>
                <w:b/>
                <w:bCs/>
                <w:color w:val="0070C0"/>
                <w:vertAlign w:val="superscript"/>
              </w:rPr>
              <w:t>ο</w:t>
            </w:r>
            <w:r w:rsidRPr="00E01D45">
              <w:rPr>
                <w:b/>
                <w:bCs/>
                <w:color w:val="0070C0"/>
              </w:rPr>
              <w:t xml:space="preserve"> </w:t>
            </w:r>
          </w:p>
          <w:p w14:paraId="25CFD3C9" w14:textId="77777777" w:rsidR="00E01D45" w:rsidRPr="00E01D45" w:rsidRDefault="00E01D45">
            <w:pPr>
              <w:spacing w:line="276" w:lineRule="auto"/>
              <w:jc w:val="left"/>
              <w:rPr>
                <w:b/>
                <w:bCs/>
                <w:iCs/>
                <w:color w:val="0070C0"/>
              </w:rPr>
            </w:pPr>
            <w:r w:rsidRPr="00E01D45">
              <w:rPr>
                <w:b/>
                <w:bCs/>
                <w:color w:val="0070C0"/>
              </w:rPr>
              <w:t>"</w:t>
            </w:r>
            <w:r w:rsidRPr="00E01D45">
              <w:rPr>
                <w:b/>
                <w:bCs/>
                <w:iCs/>
                <w:color w:val="0070C0"/>
              </w:rPr>
              <w:t>Το παιχνίδι προτιμώ για την οθόνη αδιαφορώ</w:t>
            </w:r>
            <w:r w:rsidRPr="00E01D45">
              <w:rPr>
                <w:b/>
                <w:bCs/>
                <w:color w:val="0070C0"/>
              </w:rPr>
              <w:t>"</w:t>
            </w:r>
          </w:p>
          <w:p w14:paraId="30FC90A6" w14:textId="77777777" w:rsidR="00E01D45" w:rsidRDefault="00E01D45">
            <w:pPr>
              <w:jc w:val="left"/>
              <w:rPr>
                <w:b/>
                <w:bCs/>
                <w:color w:val="4BACC6" w:themeColor="accent5"/>
              </w:rPr>
            </w:pPr>
          </w:p>
        </w:tc>
        <w:tc>
          <w:tcPr>
            <w:tcW w:w="3109" w:type="dxa"/>
          </w:tcPr>
          <w:p w14:paraId="644606D8" w14:textId="77777777" w:rsidR="00E01D45" w:rsidRDefault="00E01D45" w:rsidP="00E01D45">
            <w:pPr>
              <w:numPr>
                <w:ilvl w:val="0"/>
                <w:numId w:val="6"/>
              </w:numPr>
              <w:autoSpaceDE/>
              <w:autoSpaceDN/>
            </w:pPr>
            <w:r w:rsidRPr="00B5367F">
              <w:t>Κέντρο κίνησης</w:t>
            </w:r>
          </w:p>
          <w:p w14:paraId="6D8184CD" w14:textId="77777777" w:rsidR="00E01D45" w:rsidRPr="00780725" w:rsidRDefault="00E01D45" w:rsidP="00AE1752"/>
        </w:tc>
        <w:tc>
          <w:tcPr>
            <w:tcW w:w="1064" w:type="dxa"/>
          </w:tcPr>
          <w:p w14:paraId="1CD0A1BD" w14:textId="77777777" w:rsidR="00E01D45" w:rsidRPr="00AE38FD" w:rsidRDefault="00E01D45"/>
        </w:tc>
        <w:tc>
          <w:tcPr>
            <w:tcW w:w="2417" w:type="dxa"/>
          </w:tcPr>
          <w:p w14:paraId="0AD98D7B" w14:textId="77777777" w:rsidR="00E01D45" w:rsidRPr="00AE38FD" w:rsidRDefault="00E01D45"/>
        </w:tc>
      </w:tr>
      <w:tr w:rsidR="00E01D45" w14:paraId="53FEBBD9" w14:textId="77777777" w:rsidTr="00E01D45">
        <w:tc>
          <w:tcPr>
            <w:tcW w:w="2032" w:type="dxa"/>
            <w:vMerge/>
          </w:tcPr>
          <w:p w14:paraId="687F6F43" w14:textId="77777777" w:rsidR="00E01D45" w:rsidRDefault="00E01D45">
            <w:pPr>
              <w:jc w:val="left"/>
              <w:rPr>
                <w:b/>
                <w:bCs/>
                <w:color w:val="4BACC6" w:themeColor="accent5"/>
              </w:rPr>
            </w:pPr>
          </w:p>
        </w:tc>
        <w:tc>
          <w:tcPr>
            <w:tcW w:w="3109" w:type="dxa"/>
          </w:tcPr>
          <w:p w14:paraId="7BDC5F43" w14:textId="77777777" w:rsidR="00E01D45" w:rsidRDefault="00E01D45" w:rsidP="00E01D45">
            <w:pPr>
              <w:numPr>
                <w:ilvl w:val="0"/>
                <w:numId w:val="6"/>
              </w:numPr>
              <w:autoSpaceDE/>
              <w:autoSpaceDN/>
            </w:pPr>
            <w:r w:rsidRPr="00B5367F">
              <w:t xml:space="preserve">"Το... άλλο δίλημμα του </w:t>
            </w:r>
            <w:proofErr w:type="spellStart"/>
            <w:r w:rsidRPr="00B5367F">
              <w:t>Ίντρι</w:t>
            </w:r>
            <w:proofErr w:type="spellEnd"/>
            <w:r w:rsidRPr="00B5367F">
              <w:t>"</w:t>
            </w:r>
          </w:p>
        </w:tc>
        <w:tc>
          <w:tcPr>
            <w:tcW w:w="1064" w:type="dxa"/>
          </w:tcPr>
          <w:p w14:paraId="503F8C31" w14:textId="77777777" w:rsidR="00E01D45" w:rsidRPr="00AE38FD" w:rsidRDefault="00E01D45"/>
        </w:tc>
        <w:tc>
          <w:tcPr>
            <w:tcW w:w="2417" w:type="dxa"/>
          </w:tcPr>
          <w:p w14:paraId="30F22192" w14:textId="77777777" w:rsidR="00E01D45" w:rsidRPr="00AE38FD" w:rsidRDefault="00E01D45"/>
        </w:tc>
      </w:tr>
      <w:tr w:rsidR="00E01D45" w14:paraId="484F4659" w14:textId="77777777" w:rsidTr="00E01D45">
        <w:tc>
          <w:tcPr>
            <w:tcW w:w="2032" w:type="dxa"/>
            <w:vMerge/>
          </w:tcPr>
          <w:p w14:paraId="6E795D8E" w14:textId="77777777" w:rsidR="00E01D45" w:rsidRDefault="00E01D45">
            <w:pPr>
              <w:jc w:val="left"/>
              <w:rPr>
                <w:b/>
                <w:bCs/>
                <w:color w:val="4BACC6" w:themeColor="accent5"/>
              </w:rPr>
            </w:pPr>
          </w:p>
        </w:tc>
        <w:tc>
          <w:tcPr>
            <w:tcW w:w="3109" w:type="dxa"/>
          </w:tcPr>
          <w:p w14:paraId="4106F5BD" w14:textId="77777777" w:rsidR="00E01D45" w:rsidRPr="00B5367F" w:rsidRDefault="00E01D45" w:rsidP="00E01D45">
            <w:pPr>
              <w:numPr>
                <w:ilvl w:val="0"/>
                <w:numId w:val="6"/>
              </w:numPr>
              <w:autoSpaceDE/>
              <w:autoSpaceDN/>
            </w:pPr>
            <w:r w:rsidRPr="00B5367F">
              <w:t xml:space="preserve">Η </w:t>
            </w:r>
            <w:proofErr w:type="spellStart"/>
            <w:r w:rsidRPr="00B5367F">
              <w:t>Πέλι</w:t>
            </w:r>
            <w:proofErr w:type="spellEnd"/>
            <w:r w:rsidRPr="00B5367F">
              <w:t xml:space="preserve"> και τα παράξενα συμβάντα</w:t>
            </w:r>
          </w:p>
        </w:tc>
        <w:tc>
          <w:tcPr>
            <w:tcW w:w="1064" w:type="dxa"/>
          </w:tcPr>
          <w:p w14:paraId="430E35BE" w14:textId="77777777" w:rsidR="00E01D45" w:rsidRPr="00AE38FD" w:rsidRDefault="00E01D45"/>
        </w:tc>
        <w:tc>
          <w:tcPr>
            <w:tcW w:w="2417" w:type="dxa"/>
          </w:tcPr>
          <w:p w14:paraId="13308AF3" w14:textId="77777777" w:rsidR="00E01D45" w:rsidRPr="00AE38FD" w:rsidRDefault="00E01D45"/>
        </w:tc>
      </w:tr>
      <w:tr w:rsidR="00E01D45" w14:paraId="3AE0B673" w14:textId="77777777" w:rsidTr="00E01D45">
        <w:tc>
          <w:tcPr>
            <w:tcW w:w="2032" w:type="dxa"/>
            <w:vMerge/>
          </w:tcPr>
          <w:p w14:paraId="244A9568" w14:textId="77777777" w:rsidR="00E01D45" w:rsidRDefault="00E01D45">
            <w:pPr>
              <w:jc w:val="left"/>
              <w:rPr>
                <w:b/>
                <w:bCs/>
                <w:color w:val="4BACC6" w:themeColor="accent5"/>
              </w:rPr>
            </w:pPr>
          </w:p>
        </w:tc>
        <w:tc>
          <w:tcPr>
            <w:tcW w:w="3109" w:type="dxa"/>
          </w:tcPr>
          <w:p w14:paraId="5C527EC9" w14:textId="77777777" w:rsidR="00E01D45" w:rsidRPr="00B5367F" w:rsidRDefault="00E01D45" w:rsidP="00E01D45">
            <w:pPr>
              <w:numPr>
                <w:ilvl w:val="0"/>
                <w:numId w:val="6"/>
              </w:numPr>
              <w:autoSpaceDE/>
              <w:autoSpaceDN/>
            </w:pPr>
            <w:r>
              <w:t xml:space="preserve">Χέρια, πρέπει να </w:t>
            </w:r>
            <w:proofErr w:type="spellStart"/>
            <w:r>
              <w:t>μ'ακούσετε</w:t>
            </w:r>
            <w:proofErr w:type="spellEnd"/>
            <w:r>
              <w:t>!</w:t>
            </w:r>
          </w:p>
        </w:tc>
        <w:tc>
          <w:tcPr>
            <w:tcW w:w="1064" w:type="dxa"/>
          </w:tcPr>
          <w:p w14:paraId="63D6D436" w14:textId="77777777" w:rsidR="00E01D45" w:rsidRPr="00AE38FD" w:rsidRDefault="00E01D45"/>
        </w:tc>
        <w:tc>
          <w:tcPr>
            <w:tcW w:w="2417" w:type="dxa"/>
          </w:tcPr>
          <w:p w14:paraId="43980ABC" w14:textId="77777777" w:rsidR="00E01D45" w:rsidRPr="00AE38FD" w:rsidRDefault="00E01D45" w:rsidP="00D94A22">
            <w:pPr>
              <w:jc w:val="left"/>
            </w:pPr>
            <w:proofErr w:type="spellStart"/>
            <w:r w:rsidRPr="00AE38FD">
              <w:rPr>
                <w:lang w:val="en-US"/>
              </w:rPr>
              <w:t>Σύντομη</w:t>
            </w:r>
            <w:proofErr w:type="spellEnd"/>
            <w:r w:rsidRPr="00AE38FD">
              <w:rPr>
                <w:lang w:val="en-US"/>
              </w:rPr>
              <w:t xml:space="preserve"> α</w:t>
            </w:r>
            <w:proofErr w:type="spellStart"/>
            <w:r w:rsidRPr="00AE38FD">
              <w:rPr>
                <w:lang w:val="en-US"/>
              </w:rPr>
              <w:t>τομική</w:t>
            </w:r>
            <w:proofErr w:type="spellEnd"/>
            <w:r w:rsidRPr="00AE38FD">
              <w:rPr>
                <w:lang w:val="en-US"/>
              </w:rPr>
              <w:t xml:space="preserve"> κατα</w:t>
            </w:r>
            <w:proofErr w:type="spellStart"/>
            <w:r w:rsidRPr="00AE38FD">
              <w:rPr>
                <w:lang w:val="en-US"/>
              </w:rPr>
              <w:t>γρ</w:t>
            </w:r>
            <w:proofErr w:type="spellEnd"/>
            <w:r w:rsidRPr="00AE38FD">
              <w:rPr>
                <w:lang w:val="en-US"/>
              </w:rPr>
              <w:t>α</w:t>
            </w:r>
            <w:proofErr w:type="spellStart"/>
            <w:r w:rsidRPr="00AE38FD">
              <w:rPr>
                <w:lang w:val="en-US"/>
              </w:rPr>
              <w:t>φή</w:t>
            </w:r>
            <w:proofErr w:type="spellEnd"/>
          </w:p>
        </w:tc>
      </w:tr>
      <w:tr w:rsidR="00E01D45" w14:paraId="070A412B" w14:textId="77777777" w:rsidTr="00E01D45">
        <w:tc>
          <w:tcPr>
            <w:tcW w:w="2032" w:type="dxa"/>
            <w:vMerge/>
          </w:tcPr>
          <w:p w14:paraId="59C41FAF" w14:textId="77777777" w:rsidR="00E01D45" w:rsidRDefault="00E01D45">
            <w:pPr>
              <w:rPr>
                <w:b/>
                <w:bCs/>
                <w:color w:val="4BACC6" w:themeColor="accent5"/>
              </w:rPr>
            </w:pPr>
          </w:p>
        </w:tc>
        <w:tc>
          <w:tcPr>
            <w:tcW w:w="3109" w:type="dxa"/>
          </w:tcPr>
          <w:p w14:paraId="54006878" w14:textId="77777777" w:rsidR="00E01D45" w:rsidRDefault="00E01D45" w:rsidP="00E01D45">
            <w:pPr>
              <w:numPr>
                <w:ilvl w:val="0"/>
                <w:numId w:val="6"/>
              </w:numPr>
              <w:autoSpaceDE/>
              <w:autoSpaceDN/>
            </w:pPr>
            <w:r w:rsidRPr="00B5367F">
              <w:t>Παντομίμα</w:t>
            </w:r>
          </w:p>
          <w:p w14:paraId="2EB4B303" w14:textId="77777777" w:rsidR="00E01D45" w:rsidRDefault="00E01D45" w:rsidP="00AE1752"/>
        </w:tc>
        <w:tc>
          <w:tcPr>
            <w:tcW w:w="1064" w:type="dxa"/>
          </w:tcPr>
          <w:p w14:paraId="654457C0" w14:textId="77777777" w:rsidR="00E01D45" w:rsidRPr="00AE38FD" w:rsidRDefault="00E01D45"/>
        </w:tc>
        <w:tc>
          <w:tcPr>
            <w:tcW w:w="2417" w:type="dxa"/>
          </w:tcPr>
          <w:p w14:paraId="09E73C8A" w14:textId="77777777" w:rsidR="00E01D45" w:rsidRPr="00AE38FD" w:rsidRDefault="00E01D45">
            <w:pPr>
              <w:rPr>
                <w:lang w:val="en-US"/>
              </w:rPr>
            </w:pPr>
          </w:p>
        </w:tc>
      </w:tr>
      <w:tr w:rsidR="00E01D45" w14:paraId="4790F502" w14:textId="77777777" w:rsidTr="00E01D45">
        <w:tc>
          <w:tcPr>
            <w:tcW w:w="2032" w:type="dxa"/>
            <w:vMerge/>
          </w:tcPr>
          <w:p w14:paraId="2F72C997" w14:textId="77777777" w:rsidR="00E01D45" w:rsidRDefault="00E01D45">
            <w:pPr>
              <w:rPr>
                <w:b/>
                <w:bCs/>
                <w:color w:val="4BACC6" w:themeColor="accent5"/>
              </w:rPr>
            </w:pPr>
          </w:p>
        </w:tc>
        <w:tc>
          <w:tcPr>
            <w:tcW w:w="3109" w:type="dxa"/>
          </w:tcPr>
          <w:p w14:paraId="61AC7DD2" w14:textId="77777777" w:rsidR="00E01D45" w:rsidRPr="00B5367F" w:rsidRDefault="00E01D45" w:rsidP="00E01D45">
            <w:pPr>
              <w:numPr>
                <w:ilvl w:val="0"/>
                <w:numId w:val="6"/>
              </w:numPr>
              <w:autoSpaceDE/>
              <w:autoSpaceDN/>
            </w:pPr>
            <w:r w:rsidRPr="00B5367F">
              <w:t>Δραστηριότητες εκτός του σχολικού περιβάλλοντος</w:t>
            </w:r>
          </w:p>
        </w:tc>
        <w:tc>
          <w:tcPr>
            <w:tcW w:w="1064" w:type="dxa"/>
          </w:tcPr>
          <w:p w14:paraId="3163C492" w14:textId="77777777" w:rsidR="00E01D45" w:rsidRPr="00AE38FD" w:rsidRDefault="00E01D45"/>
        </w:tc>
        <w:tc>
          <w:tcPr>
            <w:tcW w:w="2417" w:type="dxa"/>
          </w:tcPr>
          <w:p w14:paraId="5B78E25D" w14:textId="77777777" w:rsidR="00E01D45" w:rsidRPr="00AE38FD" w:rsidRDefault="00E01D45"/>
        </w:tc>
      </w:tr>
      <w:tr w:rsidR="00E01D45" w14:paraId="2ED966B5" w14:textId="77777777" w:rsidTr="00E01D45">
        <w:tc>
          <w:tcPr>
            <w:tcW w:w="2032" w:type="dxa"/>
            <w:vMerge/>
          </w:tcPr>
          <w:p w14:paraId="1F1424CC" w14:textId="77777777" w:rsidR="00E01D45" w:rsidRDefault="00E01D45">
            <w:pPr>
              <w:rPr>
                <w:b/>
                <w:bCs/>
                <w:color w:val="4BACC6" w:themeColor="accent5"/>
              </w:rPr>
            </w:pPr>
          </w:p>
        </w:tc>
        <w:tc>
          <w:tcPr>
            <w:tcW w:w="3109" w:type="dxa"/>
          </w:tcPr>
          <w:p w14:paraId="62D45C22" w14:textId="77777777" w:rsidR="00E01D45" w:rsidRPr="00B5367F" w:rsidRDefault="00E01D45" w:rsidP="00E01D45">
            <w:pPr>
              <w:numPr>
                <w:ilvl w:val="0"/>
                <w:numId w:val="6"/>
              </w:numPr>
              <w:autoSpaceDE/>
              <w:autoSpaceDN/>
            </w:pPr>
            <w:r>
              <w:t>Αναστοχασμός</w:t>
            </w:r>
          </w:p>
        </w:tc>
        <w:tc>
          <w:tcPr>
            <w:tcW w:w="1064" w:type="dxa"/>
          </w:tcPr>
          <w:p w14:paraId="07DF5CC5" w14:textId="77777777" w:rsidR="00E01D45" w:rsidRDefault="00E01D45">
            <w:r>
              <w:t>Φ.Ε. 10</w:t>
            </w:r>
          </w:p>
          <w:p w14:paraId="1EF6B1EF" w14:textId="77777777" w:rsidR="00E01D45" w:rsidRPr="00AE38FD" w:rsidRDefault="00E01D45">
            <w:r>
              <w:t>Φ.Ε. 11</w:t>
            </w:r>
          </w:p>
        </w:tc>
        <w:tc>
          <w:tcPr>
            <w:tcW w:w="2417" w:type="dxa"/>
          </w:tcPr>
          <w:p w14:paraId="7914D26C" w14:textId="77777777" w:rsidR="00E01D45" w:rsidRPr="00AE38FD" w:rsidRDefault="00E01D45" w:rsidP="00B82A4B">
            <w:pPr>
              <w:jc w:val="left"/>
            </w:pPr>
            <w:proofErr w:type="spellStart"/>
            <w:r w:rsidRPr="00AE38FD">
              <w:rPr>
                <w:lang w:val="en-US"/>
              </w:rPr>
              <w:t>Σύντομη</w:t>
            </w:r>
            <w:proofErr w:type="spellEnd"/>
            <w:r w:rsidRPr="00AE38FD">
              <w:rPr>
                <w:lang w:val="en-US"/>
              </w:rPr>
              <w:t xml:space="preserve"> α</w:t>
            </w:r>
            <w:proofErr w:type="spellStart"/>
            <w:r w:rsidRPr="00AE38FD">
              <w:rPr>
                <w:lang w:val="en-US"/>
              </w:rPr>
              <w:t>τομική</w:t>
            </w:r>
            <w:proofErr w:type="spellEnd"/>
            <w:r w:rsidRPr="00AE38FD">
              <w:rPr>
                <w:lang w:val="en-US"/>
              </w:rPr>
              <w:t xml:space="preserve"> κατα</w:t>
            </w:r>
            <w:proofErr w:type="spellStart"/>
            <w:r w:rsidRPr="00AE38FD">
              <w:rPr>
                <w:lang w:val="en-US"/>
              </w:rPr>
              <w:t>γρ</w:t>
            </w:r>
            <w:proofErr w:type="spellEnd"/>
            <w:r w:rsidRPr="00AE38FD">
              <w:rPr>
                <w:lang w:val="en-US"/>
              </w:rPr>
              <w:t>α</w:t>
            </w:r>
            <w:proofErr w:type="spellStart"/>
            <w:r w:rsidRPr="00AE38FD">
              <w:rPr>
                <w:lang w:val="en-US"/>
              </w:rPr>
              <w:t>φή</w:t>
            </w:r>
            <w:proofErr w:type="spellEnd"/>
          </w:p>
        </w:tc>
      </w:tr>
      <w:tr w:rsidR="00E01D45" w:rsidRPr="00ED306E" w14:paraId="08524AB8" w14:textId="77777777" w:rsidTr="00E01D45">
        <w:tc>
          <w:tcPr>
            <w:tcW w:w="2032" w:type="dxa"/>
            <w:vMerge w:val="restart"/>
          </w:tcPr>
          <w:p w14:paraId="6545EFC4" w14:textId="77777777" w:rsidR="000F2B78" w:rsidRDefault="000F2B78" w:rsidP="006F5616">
            <w:pPr>
              <w:spacing w:line="276" w:lineRule="auto"/>
              <w:jc w:val="left"/>
              <w:rPr>
                <w:b/>
                <w:bCs/>
                <w:color w:val="0070C0"/>
              </w:rPr>
            </w:pPr>
          </w:p>
          <w:p w14:paraId="470C0D04" w14:textId="77777777" w:rsidR="000F2B78" w:rsidRDefault="000F2B78" w:rsidP="006F5616">
            <w:pPr>
              <w:spacing w:line="276" w:lineRule="auto"/>
              <w:jc w:val="left"/>
              <w:rPr>
                <w:b/>
                <w:bCs/>
                <w:color w:val="0070C0"/>
              </w:rPr>
            </w:pPr>
          </w:p>
          <w:p w14:paraId="345C31FD" w14:textId="77777777" w:rsidR="000F2B78" w:rsidRDefault="000F2B78" w:rsidP="000F2B78">
            <w:pPr>
              <w:jc w:val="left"/>
              <w:rPr>
                <w:b/>
                <w:bCs/>
                <w:color w:val="0070C0"/>
              </w:rPr>
            </w:pPr>
            <w:r>
              <w:rPr>
                <w:b/>
                <w:bCs/>
                <w:color w:val="0070C0"/>
              </w:rPr>
              <w:t>6</w:t>
            </w:r>
            <w:r w:rsidRPr="00E01D45">
              <w:rPr>
                <w:b/>
                <w:bCs/>
                <w:color w:val="0070C0"/>
                <w:vertAlign w:val="superscript"/>
              </w:rPr>
              <w:t>ο</w:t>
            </w:r>
            <w:r w:rsidRPr="00E01D45">
              <w:rPr>
                <w:b/>
                <w:bCs/>
                <w:color w:val="0070C0"/>
              </w:rPr>
              <w:t xml:space="preserve"> </w:t>
            </w:r>
          </w:p>
          <w:p w14:paraId="4FF68117" w14:textId="77777777" w:rsidR="00E01D45" w:rsidRPr="00E01D45" w:rsidRDefault="00E01D45" w:rsidP="006F5616">
            <w:pPr>
              <w:spacing w:line="276" w:lineRule="auto"/>
              <w:jc w:val="left"/>
              <w:rPr>
                <w:b/>
                <w:bCs/>
                <w:color w:val="0070C0"/>
              </w:rPr>
            </w:pPr>
            <w:r w:rsidRPr="00E01D45">
              <w:rPr>
                <w:b/>
                <w:bCs/>
                <w:color w:val="0070C0"/>
              </w:rPr>
              <w:t>"Μικροί και μεγάλοι συμμαχούμε για την υγεία "</w:t>
            </w:r>
          </w:p>
          <w:p w14:paraId="3EC32274" w14:textId="77777777" w:rsidR="00E01D45" w:rsidRPr="006F5616" w:rsidRDefault="00E01D45" w:rsidP="006F5616">
            <w:pPr>
              <w:spacing w:line="276" w:lineRule="auto"/>
              <w:jc w:val="left"/>
              <w:rPr>
                <w:b/>
                <w:bCs/>
                <w:color w:val="4BACC6" w:themeColor="accent5"/>
              </w:rPr>
            </w:pPr>
          </w:p>
        </w:tc>
        <w:tc>
          <w:tcPr>
            <w:tcW w:w="3109" w:type="dxa"/>
          </w:tcPr>
          <w:p w14:paraId="5F0D8079" w14:textId="77777777" w:rsidR="00E01D45" w:rsidRDefault="00E01D45" w:rsidP="00E01D45">
            <w:pPr>
              <w:numPr>
                <w:ilvl w:val="0"/>
                <w:numId w:val="7"/>
              </w:numPr>
              <w:autoSpaceDE/>
              <w:autoSpaceDN/>
            </w:pPr>
            <w:r w:rsidRPr="00ED306E">
              <w:t>Όταν ο ήλιος πάει για ύπνο</w:t>
            </w:r>
          </w:p>
          <w:p w14:paraId="240694F9" w14:textId="77777777" w:rsidR="00E01D45" w:rsidRPr="00ED306E" w:rsidRDefault="00E01D45" w:rsidP="00AE1752"/>
        </w:tc>
        <w:tc>
          <w:tcPr>
            <w:tcW w:w="1064" w:type="dxa"/>
          </w:tcPr>
          <w:p w14:paraId="2B8DE754" w14:textId="77777777" w:rsidR="00E01D45" w:rsidRPr="00AE38FD" w:rsidRDefault="00E01D45">
            <w:r>
              <w:t>Φ.Ε. 12</w:t>
            </w:r>
          </w:p>
        </w:tc>
        <w:tc>
          <w:tcPr>
            <w:tcW w:w="2417" w:type="dxa"/>
          </w:tcPr>
          <w:p w14:paraId="7DF0574E" w14:textId="77777777" w:rsidR="00E01D45" w:rsidRPr="00AE38FD" w:rsidRDefault="00E01D45">
            <w:r w:rsidRPr="00D94A22">
              <w:t>Ατομική έκφραση</w:t>
            </w:r>
          </w:p>
        </w:tc>
      </w:tr>
      <w:tr w:rsidR="00E01D45" w:rsidRPr="00ED306E" w14:paraId="3450B0EA" w14:textId="77777777" w:rsidTr="00E01D45">
        <w:tc>
          <w:tcPr>
            <w:tcW w:w="2032" w:type="dxa"/>
            <w:vMerge/>
          </w:tcPr>
          <w:p w14:paraId="5809203A" w14:textId="77777777" w:rsidR="00E01D45" w:rsidRPr="006F5616" w:rsidRDefault="00E01D45">
            <w:pPr>
              <w:spacing w:line="276" w:lineRule="auto"/>
              <w:rPr>
                <w:b/>
                <w:bCs/>
                <w:color w:val="4BACC6" w:themeColor="accent5"/>
              </w:rPr>
            </w:pPr>
          </w:p>
        </w:tc>
        <w:tc>
          <w:tcPr>
            <w:tcW w:w="3109" w:type="dxa"/>
          </w:tcPr>
          <w:p w14:paraId="7126316D" w14:textId="77777777" w:rsidR="00E01D45" w:rsidRDefault="00E01D45" w:rsidP="00E01D45">
            <w:pPr>
              <w:numPr>
                <w:ilvl w:val="0"/>
                <w:numId w:val="7"/>
              </w:numPr>
              <w:autoSpaceDE/>
              <w:autoSpaceDN/>
            </w:pPr>
            <w:r w:rsidRPr="00ED306E">
              <w:t>Μικροί και μεγάλοι σε δράση</w:t>
            </w:r>
          </w:p>
          <w:p w14:paraId="61431310" w14:textId="77777777" w:rsidR="00E01D45" w:rsidRPr="00ED306E" w:rsidRDefault="00E01D45" w:rsidP="00AE1752"/>
        </w:tc>
        <w:tc>
          <w:tcPr>
            <w:tcW w:w="1064" w:type="dxa"/>
          </w:tcPr>
          <w:p w14:paraId="653F3F60" w14:textId="77777777" w:rsidR="00E01D45" w:rsidRPr="00AE38FD" w:rsidRDefault="00E01D45"/>
        </w:tc>
        <w:tc>
          <w:tcPr>
            <w:tcW w:w="2417" w:type="dxa"/>
          </w:tcPr>
          <w:p w14:paraId="466F3BAA" w14:textId="77777777" w:rsidR="00E01D45" w:rsidRPr="00AE38FD" w:rsidRDefault="00E01D45"/>
        </w:tc>
      </w:tr>
      <w:tr w:rsidR="00E01D45" w:rsidRPr="00ED306E" w14:paraId="7431149A" w14:textId="77777777" w:rsidTr="00E01D45">
        <w:tc>
          <w:tcPr>
            <w:tcW w:w="2032" w:type="dxa"/>
            <w:vMerge/>
          </w:tcPr>
          <w:p w14:paraId="169FD7C7" w14:textId="77777777" w:rsidR="00E01D45" w:rsidRPr="006F5616" w:rsidRDefault="00E01D45">
            <w:pPr>
              <w:spacing w:line="276" w:lineRule="auto"/>
              <w:rPr>
                <w:b/>
                <w:bCs/>
                <w:color w:val="4BACC6" w:themeColor="accent5"/>
              </w:rPr>
            </w:pPr>
          </w:p>
        </w:tc>
        <w:tc>
          <w:tcPr>
            <w:tcW w:w="3109" w:type="dxa"/>
          </w:tcPr>
          <w:p w14:paraId="0D25ADCF" w14:textId="77777777" w:rsidR="00E01D45" w:rsidRDefault="00E01D45" w:rsidP="00E01D45">
            <w:pPr>
              <w:numPr>
                <w:ilvl w:val="0"/>
                <w:numId w:val="7"/>
              </w:numPr>
              <w:autoSpaceDE/>
              <w:autoSpaceDN/>
            </w:pPr>
            <w:r w:rsidRPr="00ED306E">
              <w:t>Μια νόστιμη μέρα</w:t>
            </w:r>
          </w:p>
          <w:p w14:paraId="7989A0BB" w14:textId="77777777" w:rsidR="00E01D45" w:rsidRPr="00ED306E" w:rsidRDefault="00E01D45" w:rsidP="00AE1752"/>
        </w:tc>
        <w:tc>
          <w:tcPr>
            <w:tcW w:w="1064" w:type="dxa"/>
          </w:tcPr>
          <w:p w14:paraId="2FE83187" w14:textId="77777777" w:rsidR="00E01D45" w:rsidRPr="00AE38FD" w:rsidRDefault="00E01D45">
            <w:r>
              <w:t>Φ.Ε. 13</w:t>
            </w:r>
          </w:p>
        </w:tc>
        <w:tc>
          <w:tcPr>
            <w:tcW w:w="2417" w:type="dxa"/>
          </w:tcPr>
          <w:p w14:paraId="79C0CACD" w14:textId="77777777" w:rsidR="00E01D45" w:rsidRPr="00AE38FD" w:rsidRDefault="00E01D45">
            <w:r>
              <w:t>Δραστηριότητα γραφής</w:t>
            </w:r>
          </w:p>
        </w:tc>
      </w:tr>
      <w:tr w:rsidR="00E01D45" w:rsidRPr="00ED306E" w14:paraId="27EFD7F3" w14:textId="77777777" w:rsidTr="00E01D45">
        <w:tc>
          <w:tcPr>
            <w:tcW w:w="2032" w:type="dxa"/>
            <w:vMerge/>
          </w:tcPr>
          <w:p w14:paraId="19F05AFF" w14:textId="77777777" w:rsidR="00E01D45" w:rsidRPr="00ED306E" w:rsidRDefault="00E01D45">
            <w:pPr>
              <w:spacing w:line="276" w:lineRule="auto"/>
              <w:rPr>
                <w:b/>
                <w:bCs/>
                <w:color w:val="4BACC6" w:themeColor="accent5"/>
                <w:lang w:val="en-US"/>
              </w:rPr>
            </w:pPr>
          </w:p>
        </w:tc>
        <w:tc>
          <w:tcPr>
            <w:tcW w:w="3109" w:type="dxa"/>
          </w:tcPr>
          <w:p w14:paraId="34DFB6A3" w14:textId="77777777" w:rsidR="00E01D45" w:rsidRPr="00ED306E" w:rsidRDefault="00E01D45" w:rsidP="00E01D45">
            <w:pPr>
              <w:numPr>
                <w:ilvl w:val="0"/>
                <w:numId w:val="7"/>
              </w:numPr>
              <w:autoSpaceDE/>
              <w:autoSpaceDN/>
            </w:pPr>
            <w:r w:rsidRPr="00ED306E">
              <w:t>Οι συνταγές της τάξης μας</w:t>
            </w:r>
          </w:p>
        </w:tc>
        <w:tc>
          <w:tcPr>
            <w:tcW w:w="1064" w:type="dxa"/>
          </w:tcPr>
          <w:p w14:paraId="056E686E" w14:textId="77777777" w:rsidR="00E01D45" w:rsidRPr="00AE38FD" w:rsidRDefault="00E01D45">
            <w:r>
              <w:t>Φ.Ε. 14</w:t>
            </w:r>
          </w:p>
        </w:tc>
        <w:tc>
          <w:tcPr>
            <w:tcW w:w="2417" w:type="dxa"/>
          </w:tcPr>
          <w:p w14:paraId="77A8F5EF" w14:textId="77777777" w:rsidR="00E01D45" w:rsidRPr="00AE38FD" w:rsidRDefault="00E01D45" w:rsidP="00D94A22">
            <w:pPr>
              <w:jc w:val="left"/>
            </w:pPr>
            <w:r>
              <w:t>Δραστηριότητα με την συμμετοχή της οικογένειας</w:t>
            </w:r>
          </w:p>
        </w:tc>
      </w:tr>
      <w:tr w:rsidR="00E01D45" w14:paraId="3E4D23A7" w14:textId="77777777" w:rsidTr="00E01D45">
        <w:tc>
          <w:tcPr>
            <w:tcW w:w="2032" w:type="dxa"/>
            <w:vMerge w:val="restart"/>
          </w:tcPr>
          <w:p w14:paraId="373C3E00" w14:textId="77777777" w:rsidR="000F2B78" w:rsidRDefault="000F2B78">
            <w:pPr>
              <w:spacing w:line="276" w:lineRule="auto"/>
              <w:jc w:val="left"/>
              <w:rPr>
                <w:b/>
                <w:bCs/>
                <w:color w:val="0070C0"/>
              </w:rPr>
            </w:pPr>
          </w:p>
          <w:p w14:paraId="1D234CBC" w14:textId="77777777" w:rsidR="000F2B78" w:rsidRDefault="000F2B78">
            <w:pPr>
              <w:spacing w:line="276" w:lineRule="auto"/>
              <w:jc w:val="left"/>
              <w:rPr>
                <w:b/>
                <w:bCs/>
                <w:color w:val="0070C0"/>
              </w:rPr>
            </w:pPr>
          </w:p>
          <w:p w14:paraId="6E438DC1" w14:textId="77777777" w:rsidR="000F2B78" w:rsidRDefault="000F2B78" w:rsidP="000F2B78">
            <w:pPr>
              <w:jc w:val="left"/>
              <w:rPr>
                <w:b/>
                <w:bCs/>
                <w:color w:val="0070C0"/>
              </w:rPr>
            </w:pPr>
            <w:r>
              <w:rPr>
                <w:b/>
                <w:bCs/>
                <w:color w:val="0070C0"/>
              </w:rPr>
              <w:t>7</w:t>
            </w:r>
            <w:r w:rsidRPr="00E01D45">
              <w:rPr>
                <w:b/>
                <w:bCs/>
                <w:color w:val="0070C0"/>
                <w:vertAlign w:val="superscript"/>
              </w:rPr>
              <w:t>ο</w:t>
            </w:r>
            <w:r w:rsidRPr="00E01D45">
              <w:rPr>
                <w:b/>
                <w:bCs/>
                <w:color w:val="0070C0"/>
              </w:rPr>
              <w:t xml:space="preserve"> </w:t>
            </w:r>
          </w:p>
          <w:p w14:paraId="30A20D91" w14:textId="77777777" w:rsidR="00E01D45" w:rsidRPr="004415D8" w:rsidRDefault="00E01D45" w:rsidP="000F2B78">
            <w:pPr>
              <w:spacing w:line="276" w:lineRule="auto"/>
              <w:jc w:val="left"/>
              <w:rPr>
                <w:b/>
                <w:bCs/>
                <w:color w:val="4BACC6" w:themeColor="accent5"/>
              </w:rPr>
            </w:pPr>
            <w:r w:rsidRPr="00E01D45">
              <w:rPr>
                <w:b/>
                <w:bCs/>
                <w:color w:val="0070C0"/>
              </w:rPr>
              <w:t xml:space="preserve"> "</w:t>
            </w:r>
            <w:r w:rsidRPr="00E01D45">
              <w:rPr>
                <w:b/>
                <w:bCs/>
                <w:color w:val="0070C0"/>
                <w:shd w:val="clear" w:color="auto" w:fill="FFFFFF"/>
              </w:rPr>
              <w:t>Γινόμαστε παράδειγμα</w:t>
            </w:r>
            <w:r w:rsidRPr="00E01D45">
              <w:rPr>
                <w:b/>
                <w:bCs/>
                <w:color w:val="0070C0"/>
              </w:rPr>
              <w:t>"</w:t>
            </w:r>
          </w:p>
        </w:tc>
        <w:tc>
          <w:tcPr>
            <w:tcW w:w="3109" w:type="dxa"/>
          </w:tcPr>
          <w:p w14:paraId="53EF2F18" w14:textId="77777777" w:rsidR="00E01D45" w:rsidRDefault="00E01D45" w:rsidP="00E01D45">
            <w:pPr>
              <w:numPr>
                <w:ilvl w:val="0"/>
                <w:numId w:val="8"/>
              </w:numPr>
              <w:autoSpaceDE/>
              <w:autoSpaceDN/>
            </w:pPr>
            <w:r w:rsidRPr="004415D8">
              <w:t xml:space="preserve">Παρουσίαση </w:t>
            </w:r>
            <w:r w:rsidRPr="004415D8">
              <w:rPr>
                <w:lang w:val="en-US"/>
              </w:rPr>
              <w:t>π</w:t>
            </w:r>
            <w:proofErr w:type="spellStart"/>
            <w:r w:rsidRPr="004415D8">
              <w:rPr>
                <w:lang w:val="en-US"/>
              </w:rPr>
              <w:t>ρογρ</w:t>
            </w:r>
            <w:r w:rsidRPr="004415D8">
              <w:t>άμματος</w:t>
            </w:r>
            <w:proofErr w:type="spellEnd"/>
          </w:p>
          <w:p w14:paraId="19EE8722" w14:textId="77777777" w:rsidR="00E01D45" w:rsidRPr="004415D8" w:rsidRDefault="00E01D45" w:rsidP="00AE1752"/>
        </w:tc>
        <w:tc>
          <w:tcPr>
            <w:tcW w:w="1064" w:type="dxa"/>
          </w:tcPr>
          <w:p w14:paraId="6EC2EDE7" w14:textId="77777777" w:rsidR="00E01D45" w:rsidRPr="00AE38FD" w:rsidRDefault="00E01D45"/>
        </w:tc>
        <w:tc>
          <w:tcPr>
            <w:tcW w:w="2417" w:type="dxa"/>
          </w:tcPr>
          <w:p w14:paraId="472DACDB" w14:textId="77777777" w:rsidR="00E01D45" w:rsidRPr="00AE38FD" w:rsidRDefault="00E01D45"/>
        </w:tc>
      </w:tr>
      <w:tr w:rsidR="00E01D45" w14:paraId="3D134530" w14:textId="77777777" w:rsidTr="00E01D45">
        <w:trPr>
          <w:trHeight w:val="400"/>
        </w:trPr>
        <w:tc>
          <w:tcPr>
            <w:tcW w:w="2032" w:type="dxa"/>
            <w:vMerge/>
          </w:tcPr>
          <w:p w14:paraId="305D8C32" w14:textId="77777777" w:rsidR="00E01D45" w:rsidRPr="004415D8" w:rsidRDefault="00E01D45"/>
        </w:tc>
        <w:tc>
          <w:tcPr>
            <w:tcW w:w="3109" w:type="dxa"/>
          </w:tcPr>
          <w:p w14:paraId="0FD81B6E" w14:textId="77777777" w:rsidR="00E01D45" w:rsidRPr="004415D8" w:rsidRDefault="00E01D45" w:rsidP="00E01D45">
            <w:pPr>
              <w:numPr>
                <w:ilvl w:val="0"/>
                <w:numId w:val="8"/>
              </w:numPr>
              <w:autoSpaceDE/>
              <w:autoSpaceDN/>
              <w:jc w:val="left"/>
            </w:pPr>
            <w:r w:rsidRPr="004415D8">
              <w:t xml:space="preserve">Φύλλο </w:t>
            </w:r>
            <w:proofErr w:type="spellStart"/>
            <w:r w:rsidRPr="004415D8">
              <w:t>αυτοαξιολόγησης</w:t>
            </w:r>
            <w:proofErr w:type="spellEnd"/>
            <w:r w:rsidRPr="004415D8">
              <w:t xml:space="preserve"> μαθητή/τριας</w:t>
            </w:r>
          </w:p>
        </w:tc>
        <w:tc>
          <w:tcPr>
            <w:tcW w:w="1064" w:type="dxa"/>
          </w:tcPr>
          <w:p w14:paraId="70A10674" w14:textId="77777777" w:rsidR="00E01D45" w:rsidRPr="00AE38FD" w:rsidRDefault="00E01D45"/>
        </w:tc>
        <w:tc>
          <w:tcPr>
            <w:tcW w:w="2417" w:type="dxa"/>
          </w:tcPr>
          <w:p w14:paraId="6C817285" w14:textId="77777777" w:rsidR="00E01D45" w:rsidRPr="00AE38FD" w:rsidRDefault="00E01D45">
            <w:r w:rsidRPr="00AE38FD">
              <w:t xml:space="preserve">Φύλλο </w:t>
            </w:r>
            <w:proofErr w:type="spellStart"/>
            <w:r w:rsidRPr="00AE38FD">
              <w:t>αυτοαξιολόγησης</w:t>
            </w:r>
            <w:proofErr w:type="spellEnd"/>
            <w:r w:rsidRPr="00AE38FD">
              <w:t xml:space="preserve"> μαθητή/τριας</w:t>
            </w:r>
          </w:p>
        </w:tc>
      </w:tr>
      <w:tr w:rsidR="00E01D45" w14:paraId="1C3DFDA5" w14:textId="77777777" w:rsidTr="00E01D45">
        <w:tc>
          <w:tcPr>
            <w:tcW w:w="2032" w:type="dxa"/>
            <w:vMerge/>
          </w:tcPr>
          <w:p w14:paraId="2752196E" w14:textId="77777777" w:rsidR="00E01D45" w:rsidRPr="004415D8" w:rsidRDefault="00E01D45" w:rsidP="00D94A22"/>
        </w:tc>
        <w:tc>
          <w:tcPr>
            <w:tcW w:w="3109" w:type="dxa"/>
          </w:tcPr>
          <w:p w14:paraId="13A66662" w14:textId="77777777" w:rsidR="00E01D45" w:rsidRPr="004415D8" w:rsidRDefault="00E01D45" w:rsidP="00E01D45">
            <w:pPr>
              <w:numPr>
                <w:ilvl w:val="0"/>
                <w:numId w:val="8"/>
              </w:numPr>
              <w:autoSpaceDE/>
              <w:autoSpaceDN/>
              <w:jc w:val="left"/>
            </w:pPr>
            <w:r w:rsidRPr="004415D8">
              <w:t xml:space="preserve">Φύλλο </w:t>
            </w:r>
            <w:proofErr w:type="spellStart"/>
            <w:r w:rsidRPr="004415D8">
              <w:t>αυτοαξιολόγησης</w:t>
            </w:r>
            <w:proofErr w:type="spellEnd"/>
            <w:r w:rsidRPr="004415D8">
              <w:t xml:space="preserve"> ομάδας</w:t>
            </w:r>
          </w:p>
        </w:tc>
        <w:tc>
          <w:tcPr>
            <w:tcW w:w="1064" w:type="dxa"/>
          </w:tcPr>
          <w:p w14:paraId="71B273C6" w14:textId="77777777" w:rsidR="00E01D45" w:rsidRPr="00AE38FD" w:rsidRDefault="00E01D45" w:rsidP="00D94A22"/>
        </w:tc>
        <w:tc>
          <w:tcPr>
            <w:tcW w:w="2417" w:type="dxa"/>
          </w:tcPr>
          <w:p w14:paraId="66105948" w14:textId="77777777" w:rsidR="00E01D45" w:rsidRPr="00AE38FD" w:rsidRDefault="00E01D45" w:rsidP="00D94A22">
            <w:r w:rsidRPr="00AE38FD">
              <w:t xml:space="preserve">Φύλλο </w:t>
            </w:r>
            <w:proofErr w:type="spellStart"/>
            <w:r w:rsidRPr="00AE38FD">
              <w:t>αυτοαξιολόγησης</w:t>
            </w:r>
            <w:proofErr w:type="spellEnd"/>
            <w:r w:rsidRPr="00AE38FD">
              <w:t xml:space="preserve"> ομάδας</w:t>
            </w:r>
          </w:p>
        </w:tc>
      </w:tr>
      <w:tr w:rsidR="00E01D45" w14:paraId="27B112BA" w14:textId="77777777" w:rsidTr="00E01D45">
        <w:tc>
          <w:tcPr>
            <w:tcW w:w="2032" w:type="dxa"/>
            <w:vMerge/>
          </w:tcPr>
          <w:p w14:paraId="1138584B" w14:textId="77777777" w:rsidR="00E01D45" w:rsidRPr="004415D8" w:rsidRDefault="00E01D45" w:rsidP="00D94A22"/>
        </w:tc>
        <w:tc>
          <w:tcPr>
            <w:tcW w:w="3109" w:type="dxa"/>
          </w:tcPr>
          <w:p w14:paraId="399FF54F" w14:textId="77777777" w:rsidR="00E01D45" w:rsidRDefault="00E01D45" w:rsidP="00E01D45">
            <w:pPr>
              <w:numPr>
                <w:ilvl w:val="0"/>
                <w:numId w:val="8"/>
              </w:numPr>
              <w:autoSpaceDE/>
              <w:autoSpaceDN/>
              <w:jc w:val="left"/>
            </w:pPr>
            <w:r>
              <w:t>Ερωτηματολόγιο για γονείς</w:t>
            </w:r>
          </w:p>
          <w:p w14:paraId="4892BD27" w14:textId="77777777" w:rsidR="00E01D45" w:rsidRPr="004415D8" w:rsidRDefault="00E01D45" w:rsidP="00B45D76"/>
        </w:tc>
        <w:tc>
          <w:tcPr>
            <w:tcW w:w="1064" w:type="dxa"/>
          </w:tcPr>
          <w:p w14:paraId="406F58C2" w14:textId="77777777" w:rsidR="00E01D45" w:rsidRPr="00AE38FD" w:rsidRDefault="00E01D45" w:rsidP="00D94A22"/>
        </w:tc>
        <w:tc>
          <w:tcPr>
            <w:tcW w:w="2417" w:type="dxa"/>
          </w:tcPr>
          <w:p w14:paraId="0AACF148" w14:textId="77777777" w:rsidR="00E01D45" w:rsidRPr="00AE38FD" w:rsidRDefault="00E01D45" w:rsidP="00D94A22"/>
        </w:tc>
      </w:tr>
    </w:tbl>
    <w:p w14:paraId="4F282C8E" w14:textId="77777777" w:rsidR="00E01D45" w:rsidRDefault="00E01D45" w:rsidP="00AE1752"/>
    <w:p w14:paraId="53422C43" w14:textId="77777777" w:rsidR="00EC7CF2" w:rsidRDefault="00EC7CF2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sectPr w:rsidR="00EC7CF2" w:rsidSect="00E01D45">
      <w:headerReference w:type="default" r:id="rId10"/>
      <w:footerReference w:type="default" r:id="rId11"/>
      <w:pgSz w:w="11910" w:h="16840"/>
      <w:pgMar w:top="1440" w:right="1800" w:bottom="1440" w:left="180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F0D62A" w14:textId="77777777" w:rsidR="00BF1C3F" w:rsidRDefault="00BF1C3F">
      <w:r>
        <w:separator/>
      </w:r>
    </w:p>
  </w:endnote>
  <w:endnote w:type="continuationSeparator" w:id="0">
    <w:p w14:paraId="01EF43E1" w14:textId="77777777" w:rsidR="00BF1C3F" w:rsidRDefault="00BF1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BCF642" w14:textId="77777777" w:rsidR="00EC7CF2" w:rsidRDefault="00EC7CF2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24795F" w14:textId="77777777" w:rsidR="00BF1C3F" w:rsidRDefault="00BF1C3F">
      <w:r>
        <w:separator/>
      </w:r>
    </w:p>
  </w:footnote>
  <w:footnote w:type="continuationSeparator" w:id="0">
    <w:p w14:paraId="4F64166B" w14:textId="77777777" w:rsidR="00BF1C3F" w:rsidRDefault="00BF1C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1EAAC2" w14:textId="77777777" w:rsidR="00EC7CF2" w:rsidRDefault="00EC7CF2">
    <w:pPr>
      <w:pStyle w:val="a3"/>
      <w:spacing w:line="14" w:lineRule="auto"/>
      <w:rPr>
        <w:sz w:val="20"/>
      </w:rPr>
    </w:pPr>
  </w:p>
  <w:p w14:paraId="0589C001" w14:textId="77777777" w:rsidR="00EC7CF2" w:rsidRDefault="00EC7CF2">
    <w:pPr>
      <w:pStyle w:val="a3"/>
      <w:spacing w:line="14" w:lineRule="auto"/>
      <w:rPr>
        <w:sz w:val="20"/>
      </w:rPr>
    </w:pPr>
  </w:p>
  <w:p w14:paraId="10978CA8" w14:textId="77777777" w:rsidR="00EC7CF2" w:rsidRDefault="00EC7CF2">
    <w:pPr>
      <w:pStyle w:val="a3"/>
      <w:spacing w:line="14" w:lineRule="auto"/>
      <w:rPr>
        <w:sz w:val="20"/>
      </w:rPr>
    </w:pPr>
  </w:p>
  <w:p w14:paraId="20FBB58A" w14:textId="77777777" w:rsidR="00EC7CF2" w:rsidRDefault="00EC7CF2">
    <w:pPr>
      <w:pStyle w:val="a3"/>
      <w:spacing w:line="14" w:lineRule="auto"/>
      <w:rPr>
        <w:sz w:val="20"/>
      </w:rPr>
    </w:pPr>
  </w:p>
  <w:p w14:paraId="737044EC" w14:textId="77777777" w:rsidR="00EC7CF2" w:rsidRDefault="00EC7CF2">
    <w:pPr>
      <w:pStyle w:val="a3"/>
      <w:spacing w:line="14" w:lineRule="auto"/>
      <w:rPr>
        <w:sz w:val="20"/>
      </w:rPr>
    </w:pPr>
  </w:p>
  <w:p w14:paraId="3511111D" w14:textId="77777777" w:rsidR="00EC7CF2" w:rsidRDefault="00EC7CF2">
    <w:pPr>
      <w:pStyle w:val="a3"/>
      <w:spacing w:line="14" w:lineRule="auto"/>
      <w:rPr>
        <w:sz w:val="20"/>
      </w:rPr>
    </w:pPr>
  </w:p>
  <w:p w14:paraId="6ACA5748" w14:textId="77777777" w:rsidR="00EC7CF2" w:rsidRDefault="00EC7CF2">
    <w:pPr>
      <w:pStyle w:val="a3"/>
      <w:spacing w:line="14" w:lineRule="auto"/>
      <w:rPr>
        <w:sz w:val="20"/>
      </w:rPr>
    </w:pPr>
  </w:p>
  <w:p w14:paraId="6F834583" w14:textId="77777777" w:rsidR="00EC7CF2" w:rsidRDefault="00EC7CF2">
    <w:pPr>
      <w:pStyle w:val="a3"/>
      <w:spacing w:line="14" w:lineRule="auto"/>
      <w:rPr>
        <w:sz w:val="20"/>
      </w:rPr>
    </w:pPr>
  </w:p>
  <w:p w14:paraId="1A0EA30F" w14:textId="77777777" w:rsidR="00EC7CF2" w:rsidRDefault="00EC7CF2">
    <w:pPr>
      <w:pStyle w:val="a3"/>
      <w:spacing w:line="14" w:lineRule="auto"/>
      <w:rPr>
        <w:sz w:val="20"/>
      </w:rPr>
    </w:pPr>
  </w:p>
  <w:p w14:paraId="3E9242A7" w14:textId="77777777" w:rsidR="00EC7CF2" w:rsidRDefault="00EC7CF2">
    <w:pPr>
      <w:pStyle w:val="a3"/>
      <w:spacing w:line="14" w:lineRule="auto"/>
      <w:rPr>
        <w:sz w:val="20"/>
      </w:rPr>
    </w:pPr>
  </w:p>
  <w:p w14:paraId="0C13D018" w14:textId="77777777" w:rsidR="00EC7CF2" w:rsidRDefault="00E524F4">
    <w:pPr>
      <w:pStyle w:val="a3"/>
      <w:spacing w:line="14" w:lineRule="auto"/>
      <w:rPr>
        <w:sz w:val="20"/>
      </w:rPr>
    </w:pPr>
    <w:r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251659264" behindDoc="0" locked="0" layoutInCell="1" allowOverlap="1" wp14:anchorId="031B52BD" wp14:editId="4A41D049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" name="Εικόνα 37" descr="Εικόνα που περιέχει κείμενο, στιγμιότυπο οθόνης, γραμματοσειρά, Μπελ ηλεκτρίκ&#10;&#10;Περιγραφή που δημιουργήθηκε αυτόματα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F22F0DF" w14:textId="77777777" w:rsidR="00EC7CF2" w:rsidRDefault="00EC7CF2">
    <w:pPr>
      <w:pStyle w:val="a3"/>
      <w:spacing w:line="14" w:lineRule="auto"/>
      <w:rPr>
        <w:sz w:val="20"/>
      </w:rPr>
    </w:pPr>
  </w:p>
  <w:p w14:paraId="2A7F9825" w14:textId="77777777" w:rsidR="00EC7CF2" w:rsidRDefault="00EC7CF2">
    <w:pPr>
      <w:pStyle w:val="a3"/>
      <w:spacing w:line="14" w:lineRule="auto"/>
      <w:rPr>
        <w:sz w:val="20"/>
      </w:rPr>
    </w:pPr>
  </w:p>
  <w:p w14:paraId="7BFC83F4" w14:textId="77777777" w:rsidR="00EC7CF2" w:rsidRDefault="00EC7CF2">
    <w:pPr>
      <w:pStyle w:val="a3"/>
      <w:spacing w:line="14" w:lineRule="auto"/>
      <w:rPr>
        <w:sz w:val="20"/>
      </w:rPr>
    </w:pPr>
  </w:p>
  <w:p w14:paraId="215F108B" w14:textId="77777777" w:rsidR="00EC7CF2" w:rsidRDefault="00EC7CF2">
    <w:pPr>
      <w:pStyle w:val="a3"/>
      <w:spacing w:line="14" w:lineRule="auto"/>
      <w:rPr>
        <w:sz w:val="20"/>
      </w:rPr>
    </w:pPr>
  </w:p>
  <w:p w14:paraId="570A635C" w14:textId="77777777" w:rsidR="00EC7CF2" w:rsidRDefault="00EC7CF2">
    <w:pPr>
      <w:pStyle w:val="a3"/>
      <w:spacing w:line="14" w:lineRule="auto"/>
      <w:rPr>
        <w:sz w:val="20"/>
      </w:rPr>
    </w:pPr>
  </w:p>
  <w:p w14:paraId="4492A979" w14:textId="77777777" w:rsidR="00EC7CF2" w:rsidRDefault="00EC7CF2">
    <w:pPr>
      <w:pStyle w:val="a3"/>
      <w:spacing w:line="14" w:lineRule="auto"/>
      <w:rPr>
        <w:sz w:val="20"/>
      </w:rPr>
    </w:pPr>
  </w:p>
  <w:p w14:paraId="497C53C2" w14:textId="77777777" w:rsidR="00EC7CF2" w:rsidRDefault="00EC7CF2">
    <w:pPr>
      <w:pStyle w:val="a3"/>
      <w:spacing w:line="14" w:lineRule="auto"/>
      <w:rPr>
        <w:sz w:val="20"/>
      </w:rPr>
    </w:pPr>
  </w:p>
  <w:p w14:paraId="41A61A49" w14:textId="77777777" w:rsidR="00EC7CF2" w:rsidRDefault="00EC7CF2">
    <w:pPr>
      <w:pStyle w:val="a3"/>
      <w:spacing w:line="14" w:lineRule="auto"/>
      <w:rPr>
        <w:sz w:val="20"/>
      </w:rPr>
    </w:pPr>
  </w:p>
  <w:p w14:paraId="1C4B3013" w14:textId="77777777" w:rsidR="00EC7CF2" w:rsidRDefault="00EC7CF2">
    <w:pPr>
      <w:pStyle w:val="a3"/>
      <w:spacing w:line="14" w:lineRule="auto"/>
      <w:rPr>
        <w:sz w:val="20"/>
      </w:rPr>
    </w:pPr>
  </w:p>
  <w:p w14:paraId="0B7FFC4F" w14:textId="77777777" w:rsidR="00EC7CF2" w:rsidRDefault="00EC7CF2">
    <w:pPr>
      <w:pStyle w:val="a3"/>
      <w:spacing w:line="14" w:lineRule="auto"/>
      <w:rPr>
        <w:sz w:val="20"/>
      </w:rPr>
    </w:pPr>
  </w:p>
  <w:p w14:paraId="47FF070A" w14:textId="77777777" w:rsidR="00EC7CF2" w:rsidRDefault="00EC7CF2">
    <w:pPr>
      <w:pStyle w:val="a3"/>
      <w:spacing w:line="14" w:lineRule="auto"/>
      <w:rPr>
        <w:sz w:val="20"/>
      </w:rPr>
    </w:pPr>
  </w:p>
  <w:p w14:paraId="1DBDE825" w14:textId="77777777" w:rsidR="00EC7CF2" w:rsidRDefault="00EC7CF2">
    <w:pPr>
      <w:pStyle w:val="a3"/>
      <w:spacing w:line="14" w:lineRule="auto"/>
      <w:rPr>
        <w:sz w:val="20"/>
      </w:rPr>
    </w:pPr>
  </w:p>
  <w:p w14:paraId="197FA14B" w14:textId="77777777" w:rsidR="00EC7CF2" w:rsidRDefault="00EC7CF2">
    <w:pPr>
      <w:pStyle w:val="a3"/>
      <w:spacing w:line="14" w:lineRule="auto"/>
      <w:rPr>
        <w:sz w:val="20"/>
      </w:rPr>
    </w:pPr>
  </w:p>
  <w:p w14:paraId="505B8985" w14:textId="77777777" w:rsidR="00EC7CF2" w:rsidRDefault="00EC7CF2">
    <w:pPr>
      <w:pStyle w:val="a3"/>
      <w:spacing w:line="14" w:lineRule="auto"/>
      <w:rPr>
        <w:sz w:val="20"/>
      </w:rPr>
    </w:pPr>
  </w:p>
  <w:p w14:paraId="62B793E6" w14:textId="77777777" w:rsidR="00EC7CF2" w:rsidRDefault="00EC7CF2">
    <w:pPr>
      <w:pStyle w:val="a3"/>
      <w:spacing w:line="14" w:lineRule="auto"/>
      <w:rPr>
        <w:sz w:val="20"/>
      </w:rPr>
    </w:pPr>
  </w:p>
  <w:p w14:paraId="37B1BD91" w14:textId="77777777" w:rsidR="00EC7CF2" w:rsidRDefault="00EC7CF2">
    <w:pPr>
      <w:pStyle w:val="a3"/>
      <w:spacing w:line="14" w:lineRule="auto"/>
      <w:rPr>
        <w:sz w:val="20"/>
      </w:rPr>
    </w:pPr>
  </w:p>
  <w:p w14:paraId="38C22371" w14:textId="77777777" w:rsidR="00EC7CF2" w:rsidRDefault="00EC7CF2">
    <w:pPr>
      <w:pStyle w:val="a3"/>
      <w:spacing w:line="14" w:lineRule="auto"/>
      <w:rPr>
        <w:sz w:val="20"/>
      </w:rPr>
    </w:pPr>
  </w:p>
  <w:p w14:paraId="0AD66FA2" w14:textId="77777777" w:rsidR="00EC7CF2" w:rsidRDefault="00EC7CF2">
    <w:pPr>
      <w:pStyle w:val="a3"/>
      <w:spacing w:line="14" w:lineRule="auto"/>
      <w:rPr>
        <w:sz w:val="20"/>
      </w:rPr>
    </w:pPr>
  </w:p>
  <w:p w14:paraId="5F855B90" w14:textId="77777777" w:rsidR="00EC7CF2" w:rsidRDefault="00EC7CF2">
    <w:pPr>
      <w:pStyle w:val="a3"/>
      <w:spacing w:line="14" w:lineRule="auto"/>
      <w:rPr>
        <w:sz w:val="20"/>
      </w:rPr>
    </w:pPr>
  </w:p>
  <w:p w14:paraId="1A16889E" w14:textId="77777777" w:rsidR="00EC7CF2" w:rsidRDefault="00EC7CF2">
    <w:pPr>
      <w:pStyle w:val="a3"/>
      <w:spacing w:line="14" w:lineRule="auto"/>
      <w:rPr>
        <w:sz w:val="20"/>
      </w:rPr>
    </w:pPr>
  </w:p>
  <w:p w14:paraId="6D83DF0D" w14:textId="77777777" w:rsidR="00EC7CF2" w:rsidRDefault="00EC7CF2">
    <w:pPr>
      <w:pStyle w:val="a3"/>
      <w:spacing w:line="14" w:lineRule="auto"/>
      <w:rPr>
        <w:sz w:val="20"/>
      </w:rPr>
    </w:pPr>
  </w:p>
  <w:p w14:paraId="7710E4C3" w14:textId="77777777" w:rsidR="00EC7CF2" w:rsidRDefault="00EC7CF2">
    <w:pPr>
      <w:pStyle w:val="a3"/>
      <w:spacing w:line="14" w:lineRule="auto"/>
      <w:rPr>
        <w:sz w:val="20"/>
      </w:rPr>
    </w:pPr>
  </w:p>
  <w:p w14:paraId="5E251462" w14:textId="77777777" w:rsidR="00EC7CF2" w:rsidRDefault="00EC7CF2">
    <w:pPr>
      <w:pStyle w:val="a3"/>
      <w:spacing w:line="14" w:lineRule="auto"/>
      <w:rPr>
        <w:sz w:val="20"/>
      </w:rPr>
    </w:pPr>
  </w:p>
  <w:p w14:paraId="4F8BE411" w14:textId="77777777" w:rsidR="00EC7CF2" w:rsidRDefault="00EC7CF2">
    <w:pPr>
      <w:pStyle w:val="a3"/>
      <w:spacing w:line="14" w:lineRule="auto"/>
      <w:rPr>
        <w:sz w:val="20"/>
      </w:rPr>
    </w:pPr>
  </w:p>
  <w:p w14:paraId="44B952AB" w14:textId="77777777" w:rsidR="00EC7CF2" w:rsidRDefault="00EC7CF2">
    <w:pPr>
      <w:pStyle w:val="a3"/>
      <w:spacing w:line="14" w:lineRule="auto"/>
      <w:rPr>
        <w:sz w:val="20"/>
      </w:rPr>
    </w:pPr>
  </w:p>
  <w:p w14:paraId="14A53294" w14:textId="77777777" w:rsidR="00EC7CF2" w:rsidRDefault="00EC7CF2">
    <w:pPr>
      <w:pStyle w:val="a3"/>
      <w:spacing w:line="14" w:lineRule="auto"/>
      <w:rPr>
        <w:sz w:val="20"/>
      </w:rPr>
    </w:pPr>
  </w:p>
  <w:p w14:paraId="2092240B" w14:textId="77777777" w:rsidR="00EC7CF2" w:rsidRDefault="00EC7CF2">
    <w:pPr>
      <w:pStyle w:val="a3"/>
      <w:spacing w:line="14" w:lineRule="auto"/>
      <w:rPr>
        <w:sz w:val="20"/>
      </w:rPr>
    </w:pPr>
  </w:p>
  <w:p w14:paraId="217D9064" w14:textId="77777777" w:rsidR="00EC7CF2" w:rsidRDefault="00EC7CF2">
    <w:pPr>
      <w:pStyle w:val="a3"/>
      <w:spacing w:line="14" w:lineRule="auto"/>
      <w:rPr>
        <w:sz w:val="20"/>
      </w:rPr>
    </w:pPr>
  </w:p>
  <w:p w14:paraId="6919105C" w14:textId="77777777" w:rsidR="00EC7CF2" w:rsidRDefault="00EC7CF2">
    <w:pPr>
      <w:pStyle w:val="a3"/>
      <w:spacing w:line="14" w:lineRule="auto"/>
      <w:rPr>
        <w:sz w:val="20"/>
      </w:rPr>
    </w:pPr>
  </w:p>
  <w:p w14:paraId="019596EE" w14:textId="77777777" w:rsidR="00EC7CF2" w:rsidRDefault="00EC7CF2">
    <w:pPr>
      <w:pStyle w:val="a3"/>
      <w:spacing w:line="14" w:lineRule="auto"/>
      <w:rPr>
        <w:sz w:val="20"/>
      </w:rPr>
    </w:pPr>
  </w:p>
  <w:p w14:paraId="62CBE573" w14:textId="77777777" w:rsidR="00EC7CF2" w:rsidRDefault="00EC7CF2">
    <w:pPr>
      <w:pStyle w:val="a3"/>
      <w:spacing w:line="14" w:lineRule="auto"/>
      <w:rPr>
        <w:sz w:val="20"/>
      </w:rPr>
    </w:pPr>
  </w:p>
  <w:p w14:paraId="432E6770" w14:textId="77777777" w:rsidR="00EC7CF2" w:rsidRDefault="00EC7CF2">
    <w:pPr>
      <w:pStyle w:val="a3"/>
      <w:spacing w:line="14" w:lineRule="auto"/>
      <w:rPr>
        <w:sz w:val="20"/>
      </w:rPr>
    </w:pPr>
  </w:p>
  <w:p w14:paraId="6642FFE3" w14:textId="77777777" w:rsidR="00EC7CF2" w:rsidRDefault="00EC7CF2">
    <w:pPr>
      <w:pStyle w:val="a3"/>
      <w:spacing w:line="14" w:lineRule="auto"/>
      <w:rPr>
        <w:sz w:val="20"/>
      </w:rPr>
    </w:pPr>
  </w:p>
  <w:p w14:paraId="335F9D41" w14:textId="77777777" w:rsidR="00EC7CF2" w:rsidRDefault="00EC7CF2">
    <w:pPr>
      <w:pStyle w:val="a3"/>
      <w:spacing w:line="14" w:lineRule="auto"/>
      <w:rPr>
        <w:sz w:val="20"/>
      </w:rPr>
    </w:pPr>
  </w:p>
  <w:p w14:paraId="76208EC4" w14:textId="77777777" w:rsidR="00EC7CF2" w:rsidRDefault="00EC7CF2">
    <w:pPr>
      <w:pStyle w:val="a3"/>
      <w:spacing w:line="14" w:lineRule="auto"/>
      <w:rPr>
        <w:sz w:val="20"/>
      </w:rPr>
    </w:pPr>
  </w:p>
  <w:p w14:paraId="5A11F255" w14:textId="77777777" w:rsidR="00EC7CF2" w:rsidRDefault="00EC7CF2">
    <w:pPr>
      <w:pStyle w:val="a3"/>
      <w:spacing w:line="14" w:lineRule="auto"/>
      <w:rPr>
        <w:sz w:val="20"/>
      </w:rPr>
    </w:pPr>
  </w:p>
  <w:p w14:paraId="7D8A8DC1" w14:textId="77777777" w:rsidR="00EC7CF2" w:rsidRDefault="00EC7CF2">
    <w:pPr>
      <w:pStyle w:val="a3"/>
      <w:spacing w:line="14" w:lineRule="auto"/>
      <w:rPr>
        <w:sz w:val="20"/>
      </w:rPr>
    </w:pPr>
  </w:p>
  <w:p w14:paraId="476D0E03" w14:textId="77777777" w:rsidR="00EC7CF2" w:rsidRDefault="00EC7CF2">
    <w:pPr>
      <w:pStyle w:val="a3"/>
      <w:spacing w:line="14" w:lineRule="auto"/>
      <w:rPr>
        <w:sz w:val="20"/>
      </w:rPr>
    </w:pPr>
  </w:p>
  <w:p w14:paraId="3DBF6E52" w14:textId="77777777" w:rsidR="00EC7CF2" w:rsidRDefault="00EC7CF2">
    <w:pPr>
      <w:pStyle w:val="a3"/>
      <w:spacing w:line="14" w:lineRule="auto"/>
      <w:rPr>
        <w:sz w:val="20"/>
      </w:rPr>
    </w:pPr>
  </w:p>
  <w:p w14:paraId="73F80279" w14:textId="77777777" w:rsidR="00EC7CF2" w:rsidRDefault="00EC7CF2">
    <w:pPr>
      <w:pStyle w:val="a3"/>
      <w:spacing w:line="14" w:lineRule="auto"/>
      <w:rPr>
        <w:sz w:val="20"/>
      </w:rPr>
    </w:pPr>
  </w:p>
  <w:p w14:paraId="0C83CF20" w14:textId="77777777" w:rsidR="00EC7CF2" w:rsidRDefault="00EC7CF2">
    <w:pPr>
      <w:pStyle w:val="a3"/>
      <w:spacing w:line="14" w:lineRule="auto"/>
      <w:rPr>
        <w:sz w:val="20"/>
      </w:rPr>
    </w:pPr>
  </w:p>
  <w:p w14:paraId="37ADB925" w14:textId="77777777" w:rsidR="00EC7CF2" w:rsidRDefault="00EC7CF2">
    <w:pPr>
      <w:pStyle w:val="a3"/>
      <w:spacing w:line="14" w:lineRule="auto"/>
      <w:rPr>
        <w:sz w:val="20"/>
      </w:rPr>
    </w:pPr>
  </w:p>
  <w:p w14:paraId="1EA494F6" w14:textId="77777777" w:rsidR="00EC7CF2" w:rsidRDefault="00EC7CF2">
    <w:pPr>
      <w:pStyle w:val="a3"/>
      <w:spacing w:line="14" w:lineRule="auto"/>
      <w:rPr>
        <w:sz w:val="20"/>
      </w:rPr>
    </w:pPr>
  </w:p>
  <w:p w14:paraId="2AF37703" w14:textId="77777777" w:rsidR="00EC7CF2" w:rsidRDefault="00EC7CF2">
    <w:pPr>
      <w:pStyle w:val="a3"/>
      <w:spacing w:line="14" w:lineRule="auto"/>
      <w:rPr>
        <w:sz w:val="20"/>
      </w:rPr>
    </w:pPr>
  </w:p>
  <w:p w14:paraId="5929792B" w14:textId="77777777" w:rsidR="00EC7CF2" w:rsidRDefault="00EC7CF2">
    <w:pPr>
      <w:pStyle w:val="a3"/>
      <w:spacing w:line="14" w:lineRule="auto"/>
      <w:rPr>
        <w:sz w:val="20"/>
      </w:rPr>
    </w:pPr>
  </w:p>
  <w:p w14:paraId="271A409D" w14:textId="77777777" w:rsidR="00EC7CF2" w:rsidRDefault="00EC7CF2">
    <w:pPr>
      <w:pStyle w:val="a3"/>
      <w:spacing w:line="14" w:lineRule="auto"/>
      <w:rPr>
        <w:sz w:val="20"/>
      </w:rPr>
    </w:pPr>
  </w:p>
  <w:p w14:paraId="352D8048" w14:textId="77777777" w:rsidR="00EC7CF2" w:rsidRDefault="00EC7CF2">
    <w:pPr>
      <w:pStyle w:val="a3"/>
      <w:spacing w:line="14" w:lineRule="auto"/>
      <w:rPr>
        <w:sz w:val="20"/>
      </w:rPr>
    </w:pPr>
  </w:p>
  <w:p w14:paraId="2D9F1B4E" w14:textId="77777777" w:rsidR="00EC7CF2" w:rsidRDefault="00EC7CF2">
    <w:pPr>
      <w:pStyle w:val="a3"/>
      <w:spacing w:line="14" w:lineRule="auto"/>
      <w:rPr>
        <w:sz w:val="20"/>
      </w:rPr>
    </w:pPr>
  </w:p>
  <w:p w14:paraId="4BE74E4F" w14:textId="77777777" w:rsidR="00EC7CF2" w:rsidRDefault="00EC7CF2">
    <w:pPr>
      <w:pStyle w:val="a3"/>
      <w:spacing w:line="14" w:lineRule="auto"/>
      <w:rPr>
        <w:sz w:val="20"/>
      </w:rPr>
    </w:pPr>
  </w:p>
  <w:p w14:paraId="03B417C7" w14:textId="77777777" w:rsidR="00EC7CF2" w:rsidRDefault="00EC7CF2">
    <w:pPr>
      <w:pStyle w:val="a3"/>
      <w:spacing w:line="14" w:lineRule="auto"/>
      <w:rPr>
        <w:sz w:val="20"/>
      </w:rPr>
    </w:pPr>
  </w:p>
  <w:p w14:paraId="2F00D010" w14:textId="77777777" w:rsidR="00EC7CF2" w:rsidRDefault="00EC7CF2">
    <w:pPr>
      <w:pStyle w:val="a3"/>
      <w:spacing w:line="14" w:lineRule="auto"/>
      <w:rPr>
        <w:sz w:val="20"/>
      </w:rPr>
    </w:pPr>
  </w:p>
  <w:p w14:paraId="4D3AB414" w14:textId="77777777" w:rsidR="00EC7CF2" w:rsidRDefault="00EC7CF2">
    <w:pPr>
      <w:pStyle w:val="a3"/>
      <w:spacing w:line="14" w:lineRule="auto"/>
      <w:rPr>
        <w:sz w:val="20"/>
      </w:rPr>
    </w:pPr>
  </w:p>
  <w:p w14:paraId="601B3AEE" w14:textId="77777777" w:rsidR="00EC7CF2" w:rsidRDefault="00EC7CF2">
    <w:pPr>
      <w:pStyle w:val="a3"/>
      <w:spacing w:line="14" w:lineRule="auto"/>
      <w:rPr>
        <w:sz w:val="20"/>
      </w:rPr>
    </w:pPr>
  </w:p>
  <w:p w14:paraId="0FB0AA3C" w14:textId="77777777" w:rsidR="00EC7CF2" w:rsidRDefault="00EC7CF2">
    <w:pPr>
      <w:pStyle w:val="a3"/>
      <w:spacing w:line="14" w:lineRule="auto"/>
      <w:rPr>
        <w:sz w:val="20"/>
      </w:rPr>
    </w:pPr>
  </w:p>
  <w:p w14:paraId="077F773F" w14:textId="77777777" w:rsidR="00EC7CF2" w:rsidRDefault="00EC7CF2">
    <w:pPr>
      <w:pStyle w:val="a3"/>
      <w:spacing w:line="14" w:lineRule="auto"/>
      <w:rPr>
        <w:sz w:val="20"/>
      </w:rPr>
    </w:pPr>
  </w:p>
  <w:p w14:paraId="400E6F3F" w14:textId="77777777" w:rsidR="00EC7CF2" w:rsidRDefault="00EC7CF2">
    <w:pPr>
      <w:pStyle w:val="a3"/>
      <w:spacing w:line="14" w:lineRule="auto"/>
      <w:rPr>
        <w:sz w:val="20"/>
      </w:rPr>
    </w:pPr>
  </w:p>
  <w:p w14:paraId="04CEA90B" w14:textId="77777777" w:rsidR="00EC7CF2" w:rsidRDefault="00EC7CF2">
    <w:pPr>
      <w:pStyle w:val="a3"/>
      <w:spacing w:line="14" w:lineRule="auto"/>
      <w:rPr>
        <w:sz w:val="20"/>
      </w:rPr>
    </w:pPr>
  </w:p>
  <w:p w14:paraId="0737C6B8" w14:textId="77777777" w:rsidR="00EC7CF2" w:rsidRDefault="00EC7CF2">
    <w:pPr>
      <w:pStyle w:val="a3"/>
      <w:spacing w:line="14" w:lineRule="auto"/>
      <w:rPr>
        <w:sz w:val="20"/>
      </w:rPr>
    </w:pPr>
  </w:p>
  <w:p w14:paraId="01CF2B68" w14:textId="77777777" w:rsidR="00EC7CF2" w:rsidRDefault="00EC7CF2">
    <w:pPr>
      <w:pStyle w:val="a3"/>
      <w:spacing w:line="14" w:lineRule="auto"/>
      <w:rPr>
        <w:sz w:val="20"/>
      </w:rPr>
    </w:pPr>
  </w:p>
  <w:p w14:paraId="03C0EEDB" w14:textId="77777777" w:rsidR="00EC7CF2" w:rsidRDefault="00EC7CF2">
    <w:pPr>
      <w:pStyle w:val="a3"/>
      <w:spacing w:line="14" w:lineRule="auto"/>
      <w:rPr>
        <w:sz w:val="20"/>
      </w:rPr>
    </w:pPr>
  </w:p>
  <w:p w14:paraId="1B97F246" w14:textId="77777777" w:rsidR="00EC7CF2" w:rsidRDefault="00EC7CF2">
    <w:pPr>
      <w:pStyle w:val="a3"/>
      <w:spacing w:line="14" w:lineRule="auto"/>
      <w:rPr>
        <w:sz w:val="20"/>
      </w:rPr>
    </w:pPr>
  </w:p>
  <w:p w14:paraId="2F362012" w14:textId="77777777" w:rsidR="00EC7CF2" w:rsidRDefault="00EC7CF2">
    <w:pPr>
      <w:pStyle w:val="a3"/>
      <w:spacing w:line="14" w:lineRule="auto"/>
      <w:rPr>
        <w:sz w:val="20"/>
      </w:rPr>
    </w:pPr>
  </w:p>
  <w:p w14:paraId="4A793106" w14:textId="77777777" w:rsidR="00EC7CF2" w:rsidRDefault="00EC7CF2">
    <w:pPr>
      <w:pStyle w:val="a3"/>
      <w:spacing w:line="14" w:lineRule="auto"/>
      <w:rPr>
        <w:sz w:val="20"/>
      </w:rPr>
    </w:pPr>
  </w:p>
  <w:p w14:paraId="265A8EE5" w14:textId="77777777" w:rsidR="00EC7CF2" w:rsidRDefault="00EC7CF2">
    <w:pPr>
      <w:pStyle w:val="a3"/>
      <w:spacing w:line="14" w:lineRule="auto"/>
      <w:rPr>
        <w:sz w:val="20"/>
      </w:rPr>
    </w:pPr>
  </w:p>
  <w:p w14:paraId="7B28A740" w14:textId="77777777" w:rsidR="00EC7CF2" w:rsidRDefault="00EC7CF2">
    <w:pPr>
      <w:pStyle w:val="a3"/>
      <w:spacing w:line="14" w:lineRule="auto"/>
      <w:rPr>
        <w:sz w:val="20"/>
      </w:rPr>
    </w:pPr>
  </w:p>
  <w:p w14:paraId="61A54E11" w14:textId="77777777" w:rsidR="00EC7CF2" w:rsidRDefault="00EC7CF2">
    <w:pPr>
      <w:pStyle w:val="a3"/>
      <w:spacing w:line="14" w:lineRule="auto"/>
      <w:rPr>
        <w:sz w:val="20"/>
      </w:rPr>
    </w:pPr>
  </w:p>
  <w:p w14:paraId="1DB0B9C5" w14:textId="77777777" w:rsidR="00EC7CF2" w:rsidRDefault="00EC7CF2">
    <w:pPr>
      <w:pStyle w:val="a3"/>
      <w:spacing w:line="14" w:lineRule="auto"/>
      <w:rPr>
        <w:sz w:val="20"/>
      </w:rPr>
    </w:pPr>
  </w:p>
  <w:p w14:paraId="1FD37B02" w14:textId="77777777" w:rsidR="00EC7CF2" w:rsidRDefault="00EC7CF2">
    <w:pPr>
      <w:pStyle w:val="a3"/>
      <w:spacing w:line="14" w:lineRule="auto"/>
      <w:rPr>
        <w:sz w:val="20"/>
      </w:rPr>
    </w:pPr>
  </w:p>
  <w:p w14:paraId="0F22B74C" w14:textId="77777777" w:rsidR="00EC7CF2" w:rsidRDefault="00EC7CF2">
    <w:pPr>
      <w:pStyle w:val="a3"/>
      <w:spacing w:line="14" w:lineRule="auto"/>
      <w:rPr>
        <w:sz w:val="20"/>
      </w:rPr>
    </w:pPr>
  </w:p>
  <w:p w14:paraId="41DEA198" w14:textId="77777777" w:rsidR="00EC7CF2" w:rsidRDefault="00EC7CF2">
    <w:pPr>
      <w:pStyle w:val="a3"/>
      <w:spacing w:line="14" w:lineRule="auto"/>
      <w:rPr>
        <w:sz w:val="20"/>
      </w:rPr>
    </w:pPr>
  </w:p>
  <w:p w14:paraId="14EA2CE6" w14:textId="77777777" w:rsidR="00EC7CF2" w:rsidRDefault="00EC7CF2">
    <w:pPr>
      <w:pStyle w:val="a3"/>
      <w:spacing w:line="14" w:lineRule="auto"/>
      <w:rPr>
        <w:sz w:val="20"/>
      </w:rPr>
    </w:pPr>
  </w:p>
  <w:p w14:paraId="76C91D83" w14:textId="77777777" w:rsidR="00EC7CF2" w:rsidRDefault="00EC7CF2">
    <w:pPr>
      <w:pStyle w:val="a3"/>
      <w:spacing w:line="14" w:lineRule="auto"/>
      <w:rPr>
        <w:sz w:val="20"/>
      </w:rPr>
    </w:pPr>
  </w:p>
  <w:p w14:paraId="1C7E2001" w14:textId="77777777" w:rsidR="00EC7CF2" w:rsidRDefault="00EC7CF2">
    <w:pPr>
      <w:pStyle w:val="a3"/>
      <w:spacing w:line="14" w:lineRule="auto"/>
      <w:rPr>
        <w:sz w:val="20"/>
      </w:rPr>
    </w:pPr>
  </w:p>
  <w:p w14:paraId="2D9E921E" w14:textId="77777777" w:rsidR="00EC7CF2" w:rsidRDefault="00EC7CF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4F77C29"/>
    <w:multiLevelType w:val="singleLevel"/>
    <w:tmpl w:val="A4F77C29"/>
    <w:lvl w:ilvl="0">
      <w:start w:val="2"/>
      <w:numFmt w:val="decimal"/>
      <w:suff w:val="space"/>
      <w:lvlText w:val="%1."/>
      <w:lvlJc w:val="left"/>
    </w:lvl>
  </w:abstractNum>
  <w:abstractNum w:abstractNumId="1" w15:restartNumberingAfterBreak="0">
    <w:nsid w:val="B1A66117"/>
    <w:multiLevelType w:val="singleLevel"/>
    <w:tmpl w:val="B1A66117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B6E3E83E"/>
    <w:multiLevelType w:val="singleLevel"/>
    <w:tmpl w:val="B6E3E83E"/>
    <w:lvl w:ilvl="0">
      <w:start w:val="1"/>
      <w:numFmt w:val="decimal"/>
      <w:suff w:val="space"/>
      <w:lvlText w:val="%1."/>
      <w:lvlJc w:val="left"/>
    </w:lvl>
  </w:abstractNum>
  <w:abstractNum w:abstractNumId="3" w15:restartNumberingAfterBreak="0">
    <w:nsid w:val="D49AF30F"/>
    <w:multiLevelType w:val="singleLevel"/>
    <w:tmpl w:val="D49AF30F"/>
    <w:lvl w:ilvl="0">
      <w:start w:val="2"/>
      <w:numFmt w:val="decimal"/>
      <w:suff w:val="space"/>
      <w:lvlText w:val="%1."/>
      <w:lvlJc w:val="left"/>
    </w:lvl>
  </w:abstractNum>
  <w:abstractNum w:abstractNumId="4" w15:restartNumberingAfterBreak="0">
    <w:nsid w:val="F1698864"/>
    <w:multiLevelType w:val="singleLevel"/>
    <w:tmpl w:val="F1698864"/>
    <w:lvl w:ilvl="0">
      <w:start w:val="1"/>
      <w:numFmt w:val="decimal"/>
      <w:suff w:val="space"/>
      <w:lvlText w:val="%1."/>
      <w:lvlJc w:val="left"/>
    </w:lvl>
  </w:abstractNum>
  <w:abstractNum w:abstractNumId="5" w15:restartNumberingAfterBreak="0">
    <w:nsid w:val="6E12F848"/>
    <w:multiLevelType w:val="singleLevel"/>
    <w:tmpl w:val="6E12F848"/>
    <w:lvl w:ilvl="0">
      <w:start w:val="1"/>
      <w:numFmt w:val="decimal"/>
      <w:suff w:val="space"/>
      <w:lvlText w:val="%1."/>
      <w:lvlJc w:val="left"/>
    </w:lvl>
  </w:abstractNum>
  <w:abstractNum w:abstractNumId="6" w15:restartNumberingAfterBreak="0">
    <w:nsid w:val="74E00329"/>
    <w:multiLevelType w:val="multilevel"/>
    <w:tmpl w:val="74E00329"/>
    <w:lvl w:ilvl="0">
      <w:start w:val="1"/>
      <w:numFmt w:val="bullet"/>
      <w:lvlText w:val="০"/>
      <w:lvlJc w:val="left"/>
      <w:pPr>
        <w:tabs>
          <w:tab w:val="left" w:pos="700"/>
        </w:tabs>
        <w:ind w:left="813" w:hanging="283"/>
      </w:pPr>
      <w:rPr>
        <w:rFonts w:hint="default"/>
        <w:b/>
        <w:i w:val="0"/>
        <w:color w:val="auto"/>
        <w:sz w:val="18"/>
        <w:szCs w:val="18"/>
        <w14:shadow w14:blurRad="0" w14:dist="25400" w14:dir="270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chemeClr w14:val="bg1">
              <w14:alpha w14:val="50000"/>
              <w14:lumMod w14:val="75000"/>
            </w14:schemeClr>
          </w14:solidFill>
          <w14:prstDash w14:val="solid"/>
          <w14:round/>
        </w14:textOutline>
      </w:rPr>
    </w:lvl>
    <w:lvl w:ilvl="1">
      <w:start w:val="1"/>
      <w:numFmt w:val="bullet"/>
      <w:lvlText w:val="o"/>
      <w:lvlJc w:val="left"/>
      <w:pPr>
        <w:tabs>
          <w:tab w:val="left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C577C36"/>
    <w:multiLevelType w:val="singleLevel"/>
    <w:tmpl w:val="7C577C36"/>
    <w:lvl w:ilvl="0">
      <w:start w:val="1"/>
      <w:numFmt w:val="decimal"/>
      <w:suff w:val="space"/>
      <w:lvlText w:val="%1."/>
      <w:lvlJc w:val="left"/>
    </w:lvl>
  </w:abstractNum>
  <w:num w:numId="1" w16cid:durableId="523712086">
    <w:abstractNumId w:val="6"/>
  </w:num>
  <w:num w:numId="2" w16cid:durableId="2076778419">
    <w:abstractNumId w:val="3"/>
  </w:num>
  <w:num w:numId="3" w16cid:durableId="797652498">
    <w:abstractNumId w:val="0"/>
  </w:num>
  <w:num w:numId="4" w16cid:durableId="1781030247">
    <w:abstractNumId w:val="7"/>
  </w:num>
  <w:num w:numId="5" w16cid:durableId="1973056698">
    <w:abstractNumId w:val="4"/>
  </w:num>
  <w:num w:numId="6" w16cid:durableId="1391154683">
    <w:abstractNumId w:val="5"/>
  </w:num>
  <w:num w:numId="7" w16cid:durableId="502160454">
    <w:abstractNumId w:val="2"/>
  </w:num>
  <w:num w:numId="8" w16cid:durableId="1949922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0F2B78"/>
    <w:rsid w:val="001553DE"/>
    <w:rsid w:val="001C5E9B"/>
    <w:rsid w:val="002B61EE"/>
    <w:rsid w:val="002F0759"/>
    <w:rsid w:val="0049724B"/>
    <w:rsid w:val="00572108"/>
    <w:rsid w:val="005C1410"/>
    <w:rsid w:val="005D07C4"/>
    <w:rsid w:val="00666190"/>
    <w:rsid w:val="006864FA"/>
    <w:rsid w:val="006A5215"/>
    <w:rsid w:val="00851A6D"/>
    <w:rsid w:val="00865E82"/>
    <w:rsid w:val="008908EB"/>
    <w:rsid w:val="0089313C"/>
    <w:rsid w:val="008B08F4"/>
    <w:rsid w:val="00922817"/>
    <w:rsid w:val="00B17B8D"/>
    <w:rsid w:val="00B460E3"/>
    <w:rsid w:val="00B6793B"/>
    <w:rsid w:val="00B82A4B"/>
    <w:rsid w:val="00B97C74"/>
    <w:rsid w:val="00BF1C3F"/>
    <w:rsid w:val="00D56947"/>
    <w:rsid w:val="00D70B2B"/>
    <w:rsid w:val="00E01D45"/>
    <w:rsid w:val="00E243F2"/>
    <w:rsid w:val="00E524F4"/>
    <w:rsid w:val="00EC7CF2"/>
    <w:rsid w:val="00EE48D0"/>
    <w:rsid w:val="00FD2629"/>
    <w:rsid w:val="0B7AE21B"/>
    <w:rsid w:val="16604802"/>
    <w:rsid w:val="1AD33346"/>
    <w:rsid w:val="21677833"/>
    <w:rsid w:val="26DF8BB0"/>
    <w:rsid w:val="58AD0B4A"/>
    <w:rsid w:val="77E1A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4BA24"/>
  <w15:docId w15:val="{977B6DA2-4834-4AED-B05F-FC62E9330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footer"/>
    <w:basedOn w:val="a"/>
    <w:link w:val="Char"/>
    <w:uiPriority w:val="99"/>
    <w:unhideWhenUsed/>
    <w:pPr>
      <w:tabs>
        <w:tab w:val="center" w:pos="4153"/>
        <w:tab w:val="right" w:pos="8306"/>
      </w:tabs>
    </w:pPr>
  </w:style>
  <w:style w:type="paragraph" w:styleId="a5">
    <w:name w:val="header"/>
    <w:basedOn w:val="a"/>
    <w:link w:val="Char0"/>
    <w:uiPriority w:val="99"/>
    <w:unhideWhenUsed/>
    <w:pPr>
      <w:tabs>
        <w:tab w:val="center" w:pos="4153"/>
        <w:tab w:val="right" w:pos="8306"/>
      </w:tabs>
    </w:pPr>
  </w:style>
  <w:style w:type="paragraph" w:styleId="a6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table" w:customStyle="1" w:styleId="NormalTable0">
    <w:name w:val="Normal Table0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Char0">
    <w:name w:val="Κεφαλίδα Char"/>
    <w:basedOn w:val="a0"/>
    <w:link w:val="a5"/>
    <w:uiPriority w:val="99"/>
    <w:rPr>
      <w:rFonts w:ascii="Calibri" w:eastAsia="Calibri" w:hAnsi="Calibri" w:cs="Calibri"/>
      <w:lang w:val="el-GR"/>
    </w:rPr>
  </w:style>
  <w:style w:type="character" w:customStyle="1" w:styleId="Char">
    <w:name w:val="Υποσέλιδο Char"/>
    <w:basedOn w:val="a0"/>
    <w:link w:val="a4"/>
    <w:uiPriority w:val="99"/>
    <w:rPr>
      <w:rFonts w:ascii="Calibri" w:eastAsia="Calibri" w:hAnsi="Calibri" w:cs="Calibri"/>
      <w:lang w:val="el-GR"/>
    </w:rPr>
  </w:style>
  <w:style w:type="table" w:styleId="a8">
    <w:name w:val="Table Grid"/>
    <w:basedOn w:val="a1"/>
    <w:uiPriority w:val="39"/>
    <w:rsid w:val="00E01D4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m">
    <w:name w:val="im"/>
    <w:basedOn w:val="a0"/>
    <w:rsid w:val="00E01D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372</Words>
  <Characters>2010</Characters>
  <Application>Microsoft Office Word</Application>
  <DocSecurity>0</DocSecurity>
  <Lines>16</Lines>
  <Paragraphs>4</Paragraphs>
  <ScaleCrop>false</ScaleCrop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Nikoletta Theodorou</cp:lastModifiedBy>
  <cp:revision>16</cp:revision>
  <dcterms:created xsi:type="dcterms:W3CDTF">2024-07-22T09:23:00Z</dcterms:created>
  <dcterms:modified xsi:type="dcterms:W3CDTF">2025-01-09T08:41:00Z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  <property fmtid="{D5CDD505-2E9C-101B-9397-08002B2CF9AE}" pid="6" name="KSOProductBuildVer">
    <vt:lpwstr>1033-12.2.0.18586</vt:lpwstr>
  </property>
  <property fmtid="{D5CDD505-2E9C-101B-9397-08002B2CF9AE}" pid="7" name="ICV">
    <vt:lpwstr>DC33FAE2286B44F2841945AAF836A2F6_12</vt:lpwstr>
  </property>
</Properties>
</file>