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6DA02" w14:textId="77777777" w:rsidR="00E07354" w:rsidRPr="00A27EF3" w:rsidRDefault="00E07354" w:rsidP="00A27EF3">
      <w:pPr>
        <w:widowControl w:val="0"/>
        <w:autoSpaceDE w:val="0"/>
        <w:autoSpaceDN w:val="0"/>
        <w:spacing w:before="56" w:after="0" w:line="276" w:lineRule="auto"/>
        <w:ind w:left="1396"/>
        <w:rPr>
          <w:rFonts w:eastAsia="Calibri" w:cstheme="minorHAnsi"/>
          <w:b/>
        </w:rPr>
      </w:pPr>
      <w:r w:rsidRPr="00A27EF3">
        <w:rPr>
          <w:rFonts w:eastAsia="Calibri" w:cstheme="minorHAnsi"/>
          <w:b/>
        </w:rPr>
        <w:t>4β]</w:t>
      </w:r>
      <w:r w:rsidRPr="00A27EF3">
        <w:rPr>
          <w:rFonts w:eastAsia="Calibri" w:cstheme="minorHAnsi"/>
          <w:b/>
          <w:spacing w:val="-7"/>
        </w:rPr>
        <w:t xml:space="preserve"> </w:t>
      </w:r>
      <w:r w:rsidRPr="00A27EF3">
        <w:rPr>
          <w:rFonts w:eastAsia="Calibri" w:cstheme="minorHAnsi"/>
          <w:b/>
        </w:rPr>
        <w:t>Φύλλο</w:t>
      </w:r>
      <w:r w:rsidRPr="00A27EF3">
        <w:rPr>
          <w:rFonts w:eastAsia="Calibri" w:cstheme="minorHAnsi"/>
          <w:b/>
          <w:spacing w:val="-4"/>
        </w:rPr>
        <w:t xml:space="preserve"> </w:t>
      </w:r>
      <w:r w:rsidRPr="00A27EF3">
        <w:rPr>
          <w:rFonts w:eastAsia="Calibri" w:cstheme="minorHAnsi"/>
          <w:b/>
        </w:rPr>
        <w:t>περιγραφικής</w:t>
      </w:r>
      <w:r w:rsidRPr="00A27EF3">
        <w:rPr>
          <w:rFonts w:eastAsia="Calibri" w:cstheme="minorHAnsi"/>
          <w:b/>
          <w:spacing w:val="-3"/>
        </w:rPr>
        <w:t xml:space="preserve"> </w:t>
      </w:r>
      <w:r w:rsidRPr="00A27EF3">
        <w:rPr>
          <w:rFonts w:eastAsia="Calibri" w:cstheme="minorHAnsi"/>
          <w:b/>
        </w:rPr>
        <w:t>ετερο-αξιολόγησης</w:t>
      </w:r>
    </w:p>
    <w:p w14:paraId="43C65665" w14:textId="77777777" w:rsidR="00E07354" w:rsidRPr="00A27EF3" w:rsidRDefault="00E07354" w:rsidP="00A27EF3">
      <w:pPr>
        <w:widowControl w:val="0"/>
        <w:autoSpaceDE w:val="0"/>
        <w:autoSpaceDN w:val="0"/>
        <w:spacing w:before="5" w:after="0" w:line="276" w:lineRule="auto"/>
        <w:rPr>
          <w:rFonts w:eastAsia="Calibri" w:cstheme="minorHAnsi"/>
          <w:b/>
        </w:rPr>
      </w:pPr>
    </w:p>
    <w:tbl>
      <w:tblPr>
        <w:tblStyle w:val="TableNormal1"/>
        <w:tblW w:w="8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1"/>
        <w:gridCol w:w="6607"/>
      </w:tblGrid>
      <w:tr w:rsidR="00E07354" w:rsidRPr="00A27EF3" w14:paraId="672824E4" w14:textId="77777777" w:rsidTr="00E07354">
        <w:trPr>
          <w:trHeight w:val="336"/>
        </w:trPr>
        <w:tc>
          <w:tcPr>
            <w:tcW w:w="8758" w:type="dxa"/>
            <w:gridSpan w:val="2"/>
          </w:tcPr>
          <w:p w14:paraId="2AED281A" w14:textId="77777777" w:rsidR="00E07354" w:rsidRPr="00A27EF3" w:rsidRDefault="00E07354" w:rsidP="00A27EF3">
            <w:pPr>
              <w:spacing w:before="1" w:line="276" w:lineRule="auto"/>
              <w:ind w:left="2303" w:right="2292"/>
              <w:jc w:val="center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Φύλλο</w:t>
            </w:r>
            <w:r w:rsidRPr="00A27EF3">
              <w:rPr>
                <w:rFonts w:eastAsia="Calibri" w:cstheme="minorHAnsi"/>
                <w:b/>
                <w:spacing w:val="-5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περιγραφικής</w:t>
            </w:r>
            <w:r w:rsidRPr="00A27EF3">
              <w:rPr>
                <w:rFonts w:eastAsia="Calibri" w:cstheme="minorHAnsi"/>
                <w:b/>
                <w:spacing w:val="-7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ετερο-αξιολόγησης</w:t>
            </w:r>
          </w:p>
        </w:tc>
      </w:tr>
      <w:tr w:rsidR="00E07354" w:rsidRPr="00A27EF3" w14:paraId="14FEDAF6" w14:textId="77777777" w:rsidTr="00E07354">
        <w:trPr>
          <w:trHeight w:val="335"/>
        </w:trPr>
        <w:tc>
          <w:tcPr>
            <w:tcW w:w="2151" w:type="dxa"/>
          </w:tcPr>
          <w:p w14:paraId="0A1C288E" w14:textId="77777777" w:rsidR="00E07354" w:rsidRPr="00A27EF3" w:rsidRDefault="00E07354" w:rsidP="00A27EF3">
            <w:pPr>
              <w:spacing w:before="1" w:line="276" w:lineRule="auto"/>
              <w:ind w:left="148" w:right="143"/>
              <w:jc w:val="center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Θεματικός</w:t>
            </w:r>
            <w:r w:rsidRPr="00A27EF3">
              <w:rPr>
                <w:rFonts w:eastAsia="Calibri" w:cstheme="minorHAnsi"/>
                <w:b/>
                <w:spacing w:val="-5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κύκλος</w:t>
            </w:r>
          </w:p>
        </w:tc>
        <w:tc>
          <w:tcPr>
            <w:tcW w:w="6607" w:type="dxa"/>
          </w:tcPr>
          <w:p w14:paraId="754C8E5F" w14:textId="77777777" w:rsidR="00E07354" w:rsidRPr="00A27EF3" w:rsidRDefault="00E07354" w:rsidP="00A27EF3">
            <w:pPr>
              <w:spacing w:before="1" w:line="276" w:lineRule="auto"/>
              <w:ind w:left="1416" w:right="1405"/>
              <w:jc w:val="center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Φροντίζω</w:t>
            </w:r>
            <w:r w:rsidRPr="00A27EF3">
              <w:rPr>
                <w:rFonts w:eastAsia="Calibri" w:cstheme="minorHAnsi"/>
                <w:b/>
                <w:spacing w:val="-5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το</w:t>
            </w:r>
            <w:r w:rsidRPr="00A27EF3">
              <w:rPr>
                <w:rFonts w:eastAsia="Calibri" w:cstheme="minorHAnsi"/>
                <w:b/>
                <w:spacing w:val="-4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περιβάλλον</w:t>
            </w:r>
          </w:p>
        </w:tc>
      </w:tr>
      <w:tr w:rsidR="00E07354" w:rsidRPr="00A27EF3" w14:paraId="01EED1E6" w14:textId="77777777" w:rsidTr="00E07354">
        <w:trPr>
          <w:trHeight w:val="676"/>
        </w:trPr>
        <w:tc>
          <w:tcPr>
            <w:tcW w:w="2151" w:type="dxa"/>
          </w:tcPr>
          <w:p w14:paraId="1022BA01" w14:textId="77777777" w:rsidR="00E07354" w:rsidRPr="00A27EF3" w:rsidRDefault="00E07354" w:rsidP="00A27EF3">
            <w:pPr>
              <w:spacing w:before="1" w:line="276" w:lineRule="auto"/>
              <w:ind w:left="148" w:right="138"/>
              <w:jc w:val="center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Δεξιότητες</w:t>
            </w:r>
          </w:p>
        </w:tc>
        <w:tc>
          <w:tcPr>
            <w:tcW w:w="6607" w:type="dxa"/>
          </w:tcPr>
          <w:p w14:paraId="1F467967" w14:textId="77777777" w:rsidR="00E07354" w:rsidRPr="00A27EF3" w:rsidRDefault="00E07354" w:rsidP="00A27EF3">
            <w:pPr>
              <w:spacing w:before="1" w:line="276" w:lineRule="auto"/>
              <w:rPr>
                <w:rFonts w:eastAsia="Calibri" w:cstheme="minorHAnsi"/>
                <w:b/>
                <w:lang w:val="el-GR"/>
              </w:rPr>
            </w:pPr>
            <w:r w:rsidRPr="00A27EF3">
              <w:rPr>
                <w:rFonts w:eastAsia="Calibri" w:cstheme="minorHAnsi"/>
                <w:b/>
                <w:lang w:val="el-GR"/>
              </w:rPr>
              <w:t>Α]</w:t>
            </w:r>
            <w:r w:rsidRPr="00A27EF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Ψηφιακή</w:t>
            </w:r>
            <w:r w:rsidRPr="00A27EF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μάθηση 21</w:t>
            </w:r>
            <w:r w:rsidRPr="00A27EF3">
              <w:rPr>
                <w:rFonts w:eastAsia="Calibri" w:cstheme="minorHAnsi"/>
                <w:b/>
                <w:vertAlign w:val="superscript"/>
                <w:lang w:val="el-GR"/>
              </w:rPr>
              <w:t>ου</w:t>
            </w:r>
            <w:r w:rsidRPr="00A27EF3">
              <w:rPr>
                <w:rFonts w:eastAsia="Calibri" w:cstheme="minorHAnsi"/>
                <w:b/>
                <w:lang w:val="el-GR"/>
              </w:rPr>
              <w:t xml:space="preserve"> αιώνα</w:t>
            </w:r>
            <w:r w:rsidRPr="00A27EF3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(4</w:t>
            </w:r>
            <w:r w:rsidRPr="00A27EF3">
              <w:rPr>
                <w:rFonts w:eastAsia="Calibri" w:cstheme="minorHAnsi"/>
                <w:b/>
              </w:rPr>
              <w:t>cs</w:t>
            </w:r>
            <w:r w:rsidRPr="00A27EF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σε</w:t>
            </w:r>
            <w:r w:rsidRPr="00A27EF3">
              <w:rPr>
                <w:rFonts w:eastAsia="Calibri" w:cstheme="minorHAnsi"/>
                <w:b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ψηφιακό</w:t>
            </w:r>
            <w:r w:rsidRPr="00A27EF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περιβάλλον)</w:t>
            </w:r>
          </w:p>
          <w:p w14:paraId="6DAC315E" w14:textId="20A3D931" w:rsidR="00E07354" w:rsidRPr="00A27EF3" w:rsidRDefault="00E07354" w:rsidP="00A27EF3">
            <w:pPr>
              <w:spacing w:before="43" w:line="276" w:lineRule="auto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Β]</w:t>
            </w:r>
            <w:r w:rsidRPr="00A27EF3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Δεξιότητες</w:t>
            </w:r>
            <w:r w:rsidRPr="00A27EF3">
              <w:rPr>
                <w:rFonts w:eastAsia="Calibri" w:cstheme="minorHAnsi"/>
                <w:b/>
                <w:spacing w:val="-2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τεχνολογίας</w:t>
            </w:r>
          </w:p>
        </w:tc>
      </w:tr>
      <w:tr w:rsidR="00E07354" w:rsidRPr="00A27EF3" w14:paraId="78BBE7E5" w14:textId="77777777" w:rsidTr="00E07354">
        <w:trPr>
          <w:trHeight w:val="335"/>
        </w:trPr>
        <w:tc>
          <w:tcPr>
            <w:tcW w:w="2151" w:type="dxa"/>
          </w:tcPr>
          <w:p w14:paraId="41F703A6" w14:textId="77777777" w:rsidR="00E07354" w:rsidRPr="00A27EF3" w:rsidRDefault="00E07354" w:rsidP="00A27EF3">
            <w:pPr>
              <w:spacing w:before="1" w:line="276" w:lineRule="auto"/>
              <w:ind w:left="148" w:right="136"/>
              <w:jc w:val="center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Πρόγραμμα</w:t>
            </w:r>
          </w:p>
        </w:tc>
        <w:tc>
          <w:tcPr>
            <w:tcW w:w="6607" w:type="dxa"/>
          </w:tcPr>
          <w:p w14:paraId="3C53DFC2" w14:textId="77777777" w:rsidR="00E07354" w:rsidRPr="00A27EF3" w:rsidRDefault="00E07354" w:rsidP="00A27EF3">
            <w:pPr>
              <w:spacing w:before="1" w:line="276" w:lineRule="auto"/>
              <w:ind w:left="1416" w:right="1405"/>
              <w:jc w:val="center"/>
              <w:rPr>
                <w:rFonts w:eastAsia="Calibri" w:cstheme="minorHAnsi"/>
                <w:b/>
                <w:lang w:val="el-GR"/>
              </w:rPr>
            </w:pPr>
            <w:r w:rsidRPr="00A27EF3">
              <w:rPr>
                <w:rFonts w:eastAsia="Calibri" w:cstheme="minorHAnsi"/>
                <w:b/>
                <w:lang w:val="el-GR"/>
              </w:rPr>
              <w:t>Φυσικός</w:t>
            </w:r>
            <w:r w:rsidRPr="00A27EF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πολυ-οδηγός</w:t>
            </w:r>
            <w:r w:rsidRPr="00A27EF3">
              <w:rPr>
                <w:rFonts w:eastAsia="Calibri" w:cstheme="minorHAnsi"/>
                <w:b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του</w:t>
            </w:r>
            <w:r w:rsidRPr="00A27EF3">
              <w:rPr>
                <w:rFonts w:eastAsia="Calibri" w:cstheme="minorHAnsi"/>
                <w:b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τόπου</w:t>
            </w:r>
            <w:r w:rsidRPr="00A27EF3">
              <w:rPr>
                <w:rFonts w:eastAsia="Calibri" w:cstheme="minorHAnsi"/>
                <w:b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b/>
                <w:lang w:val="el-GR"/>
              </w:rPr>
              <w:t>μας</w:t>
            </w:r>
          </w:p>
        </w:tc>
      </w:tr>
    </w:tbl>
    <w:p w14:paraId="5BBC34E6" w14:textId="77777777" w:rsidR="00E07354" w:rsidRPr="00A27EF3" w:rsidRDefault="00E07354" w:rsidP="00A27EF3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b/>
        </w:rPr>
      </w:pPr>
    </w:p>
    <w:tbl>
      <w:tblPr>
        <w:tblStyle w:val="TableNormal1"/>
        <w:tblpPr w:leftFromText="180" w:rightFromText="180" w:vertAnchor="text" w:horzAnchor="margin" w:tblpY="33"/>
        <w:tblW w:w="8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5"/>
        <w:gridCol w:w="5955"/>
      </w:tblGrid>
      <w:tr w:rsidR="00E07354" w:rsidRPr="00A27EF3" w14:paraId="57BF6730" w14:textId="77777777" w:rsidTr="00E07354">
        <w:trPr>
          <w:trHeight w:val="335"/>
        </w:trPr>
        <w:tc>
          <w:tcPr>
            <w:tcW w:w="2805" w:type="dxa"/>
          </w:tcPr>
          <w:p w14:paraId="5E464D5F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Σχολική</w:t>
            </w:r>
            <w:r w:rsidRPr="00A27EF3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Μονάδα</w:t>
            </w:r>
          </w:p>
        </w:tc>
        <w:tc>
          <w:tcPr>
            <w:tcW w:w="5955" w:type="dxa"/>
          </w:tcPr>
          <w:p w14:paraId="4A130BFB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E07354" w:rsidRPr="00A27EF3" w14:paraId="230B3192" w14:textId="77777777" w:rsidTr="00E07354">
        <w:trPr>
          <w:trHeight w:val="335"/>
        </w:trPr>
        <w:tc>
          <w:tcPr>
            <w:tcW w:w="2805" w:type="dxa"/>
          </w:tcPr>
          <w:p w14:paraId="64E66F75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Τάξη/Τμήμα</w:t>
            </w:r>
          </w:p>
        </w:tc>
        <w:tc>
          <w:tcPr>
            <w:tcW w:w="5955" w:type="dxa"/>
          </w:tcPr>
          <w:p w14:paraId="774EBF3B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E07354" w:rsidRPr="00A27EF3" w14:paraId="1108A42F" w14:textId="77777777" w:rsidTr="00E07354">
        <w:trPr>
          <w:trHeight w:val="335"/>
        </w:trPr>
        <w:tc>
          <w:tcPr>
            <w:tcW w:w="2805" w:type="dxa"/>
          </w:tcPr>
          <w:p w14:paraId="7F7980AE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Ονοματεπώνυμο</w:t>
            </w:r>
            <w:r w:rsidRPr="00A27EF3">
              <w:rPr>
                <w:rFonts w:eastAsia="Calibri" w:cstheme="minorHAnsi"/>
                <w:b/>
                <w:spacing w:val="-3"/>
              </w:rPr>
              <w:t xml:space="preserve"> </w:t>
            </w:r>
            <w:r w:rsidRPr="00A27EF3">
              <w:rPr>
                <w:rFonts w:eastAsia="Calibri" w:cstheme="minorHAnsi"/>
                <w:b/>
              </w:rPr>
              <w:t>μαθητή/τριας</w:t>
            </w:r>
          </w:p>
        </w:tc>
        <w:tc>
          <w:tcPr>
            <w:tcW w:w="5955" w:type="dxa"/>
          </w:tcPr>
          <w:p w14:paraId="734AA0D3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</w:tr>
    </w:tbl>
    <w:p w14:paraId="138F5759" w14:textId="77777777" w:rsidR="00E07354" w:rsidRPr="00A27EF3" w:rsidRDefault="00E07354" w:rsidP="00A27EF3">
      <w:pPr>
        <w:widowControl w:val="0"/>
        <w:autoSpaceDE w:val="0"/>
        <w:autoSpaceDN w:val="0"/>
        <w:spacing w:before="2" w:after="0" w:line="276" w:lineRule="auto"/>
        <w:rPr>
          <w:rFonts w:eastAsia="Calibri" w:cstheme="minorHAnsi"/>
          <w:b/>
        </w:rPr>
      </w:pPr>
    </w:p>
    <w:p w14:paraId="7D16B49D" w14:textId="77777777" w:rsidR="00E07354" w:rsidRPr="00A27EF3" w:rsidRDefault="00E07354" w:rsidP="00A27EF3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b/>
        </w:rPr>
      </w:pPr>
    </w:p>
    <w:p w14:paraId="6B1BEF95" w14:textId="77777777" w:rsidR="00E07354" w:rsidRPr="00A27EF3" w:rsidRDefault="00E07354" w:rsidP="00A27EF3">
      <w:pPr>
        <w:widowControl w:val="0"/>
        <w:autoSpaceDE w:val="0"/>
        <w:autoSpaceDN w:val="0"/>
        <w:spacing w:before="2" w:after="0" w:line="276" w:lineRule="auto"/>
        <w:rPr>
          <w:rFonts w:eastAsia="Calibri" w:cstheme="minorHAnsi"/>
          <w:b/>
        </w:rPr>
      </w:pPr>
    </w:p>
    <w:tbl>
      <w:tblPr>
        <w:tblStyle w:val="TableNormal1"/>
        <w:tblW w:w="10467" w:type="dxa"/>
        <w:tblInd w:w="-1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8"/>
        <w:gridCol w:w="1134"/>
        <w:gridCol w:w="850"/>
        <w:gridCol w:w="995"/>
        <w:gridCol w:w="850"/>
      </w:tblGrid>
      <w:tr w:rsidR="00E07354" w:rsidRPr="00A27EF3" w14:paraId="214FDD17" w14:textId="77777777" w:rsidTr="00E07354">
        <w:trPr>
          <w:trHeight w:val="1693"/>
        </w:trPr>
        <w:tc>
          <w:tcPr>
            <w:tcW w:w="6638" w:type="dxa"/>
          </w:tcPr>
          <w:p w14:paraId="29C30D68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Κριτήρια</w:t>
            </w:r>
          </w:p>
        </w:tc>
        <w:tc>
          <w:tcPr>
            <w:tcW w:w="1134" w:type="dxa"/>
          </w:tcPr>
          <w:p w14:paraId="3AE62660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Καθόλου</w:t>
            </w:r>
          </w:p>
          <w:p w14:paraId="2A5AF151" w14:textId="77777777" w:rsidR="00E07354" w:rsidRPr="00A27EF3" w:rsidRDefault="00E07354" w:rsidP="00A27EF3">
            <w:pPr>
              <w:spacing w:before="8" w:line="276" w:lineRule="auto"/>
              <w:rPr>
                <w:rFonts w:eastAsia="Calibri" w:cstheme="minorHAnsi"/>
                <w:b/>
              </w:rPr>
            </w:pPr>
          </w:p>
          <w:p w14:paraId="7DE86BFE" w14:textId="77777777" w:rsidR="00E07354" w:rsidRPr="00A27EF3" w:rsidRDefault="00E07354" w:rsidP="00A27EF3">
            <w:pPr>
              <w:spacing w:line="276" w:lineRule="auto"/>
              <w:ind w:left="281"/>
              <w:rPr>
                <w:rFonts w:eastAsia="Calibri" w:cstheme="minorHAnsi"/>
              </w:rPr>
            </w:pPr>
            <w:r w:rsidRPr="00A27EF3">
              <w:rPr>
                <w:rFonts w:eastAsia="Calibri" w:cstheme="minorHAnsi"/>
                <w:noProof/>
                <w:lang w:eastAsia="el-GR"/>
              </w:rPr>
              <w:drawing>
                <wp:inline distT="0" distB="0" distL="0" distR="0" wp14:anchorId="61959B56" wp14:editId="437511DA">
                  <wp:extent cx="368228" cy="376809"/>
                  <wp:effectExtent l="0" t="0" r="0" b="0"/>
                  <wp:docPr id="57" name="image27.jpeg" descr="C:\Users\Toshiba\Desktop\kathol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7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28" cy="376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83D89F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b/>
              </w:rPr>
            </w:pPr>
          </w:p>
          <w:p w14:paraId="551A3496" w14:textId="77777777" w:rsidR="00E07354" w:rsidRPr="00A27EF3" w:rsidRDefault="00E07354" w:rsidP="00A27EF3">
            <w:pPr>
              <w:spacing w:before="1"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850" w:type="dxa"/>
          </w:tcPr>
          <w:p w14:paraId="69603CC0" w14:textId="77777777" w:rsidR="00E07354" w:rsidRPr="00A27EF3" w:rsidRDefault="00E07354" w:rsidP="00A27EF3">
            <w:pPr>
              <w:spacing w:before="1" w:line="276" w:lineRule="auto"/>
              <w:ind w:left="202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Λίγο</w:t>
            </w:r>
          </w:p>
          <w:p w14:paraId="2C077EEC" w14:textId="77777777" w:rsidR="00E07354" w:rsidRPr="00A27EF3" w:rsidRDefault="00E07354" w:rsidP="00A27EF3">
            <w:pPr>
              <w:spacing w:before="4" w:line="276" w:lineRule="auto"/>
              <w:rPr>
                <w:rFonts w:eastAsia="Calibri" w:cstheme="minorHAnsi"/>
                <w:b/>
              </w:rPr>
            </w:pPr>
          </w:p>
          <w:p w14:paraId="369CF02A" w14:textId="77777777" w:rsidR="00E07354" w:rsidRPr="00A27EF3" w:rsidRDefault="00E07354" w:rsidP="00A27EF3">
            <w:pPr>
              <w:spacing w:line="276" w:lineRule="auto"/>
              <w:ind w:left="106" w:right="-29"/>
              <w:rPr>
                <w:rFonts w:eastAsia="Calibri" w:cstheme="minorHAnsi"/>
              </w:rPr>
            </w:pPr>
            <w:r w:rsidRPr="00A27EF3">
              <w:rPr>
                <w:rFonts w:eastAsia="Calibri" w:cstheme="minorHAnsi"/>
                <w:noProof/>
                <w:lang w:eastAsia="el-GR"/>
              </w:rPr>
              <w:drawing>
                <wp:inline distT="0" distB="0" distL="0" distR="0" wp14:anchorId="7D3AA957" wp14:editId="4E7F63F1">
                  <wp:extent cx="457852" cy="437197"/>
                  <wp:effectExtent l="0" t="0" r="0" b="0"/>
                  <wp:docPr id="59" name="image28.jpeg" descr="C:\Users\Toshiba\Desktop\li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8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52" cy="43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B63939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995" w:type="dxa"/>
          </w:tcPr>
          <w:p w14:paraId="12BE21DE" w14:textId="77777777" w:rsidR="00E07354" w:rsidRPr="00A27EF3" w:rsidRDefault="00E07354" w:rsidP="00A27EF3">
            <w:pPr>
              <w:spacing w:before="1" w:line="276" w:lineRule="auto"/>
              <w:ind w:left="129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Αρκετά</w:t>
            </w:r>
          </w:p>
          <w:p w14:paraId="2325F32E" w14:textId="77777777" w:rsidR="00E07354" w:rsidRPr="00A27EF3" w:rsidRDefault="00E07354" w:rsidP="00A27EF3">
            <w:pPr>
              <w:spacing w:before="2" w:line="276" w:lineRule="auto"/>
              <w:rPr>
                <w:rFonts w:eastAsia="Calibri" w:cstheme="minorHAnsi"/>
                <w:b/>
              </w:rPr>
            </w:pPr>
          </w:p>
          <w:p w14:paraId="01EEE1AA" w14:textId="77777777" w:rsidR="00E07354" w:rsidRPr="00A27EF3" w:rsidRDefault="00E07354" w:rsidP="00A27EF3">
            <w:pPr>
              <w:spacing w:line="276" w:lineRule="auto"/>
              <w:ind w:left="135"/>
              <w:rPr>
                <w:rFonts w:eastAsia="Calibri" w:cstheme="minorHAnsi"/>
              </w:rPr>
            </w:pPr>
            <w:r w:rsidRPr="00A27EF3">
              <w:rPr>
                <w:rFonts w:eastAsia="Calibri" w:cstheme="minorHAnsi"/>
                <w:noProof/>
                <w:lang w:eastAsia="el-GR"/>
              </w:rPr>
              <w:drawing>
                <wp:inline distT="0" distB="0" distL="0" distR="0" wp14:anchorId="0829FFC7" wp14:editId="4E4625FF">
                  <wp:extent cx="455771" cy="455771"/>
                  <wp:effectExtent l="0" t="0" r="0" b="0"/>
                  <wp:docPr id="61" name="image29.jpeg" descr="C:\Users\Toshiba\Desktop\arke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9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771" cy="455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53E1D7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b/>
              </w:rPr>
            </w:pPr>
          </w:p>
        </w:tc>
        <w:tc>
          <w:tcPr>
            <w:tcW w:w="850" w:type="dxa"/>
          </w:tcPr>
          <w:p w14:paraId="610BDFF4" w14:textId="77777777" w:rsidR="00E07354" w:rsidRPr="00A27EF3" w:rsidRDefault="00E07354" w:rsidP="00A27EF3">
            <w:pPr>
              <w:spacing w:before="1" w:line="276" w:lineRule="auto"/>
              <w:ind w:left="163"/>
              <w:rPr>
                <w:rFonts w:eastAsia="Calibri" w:cstheme="minorHAnsi"/>
                <w:b/>
              </w:rPr>
            </w:pPr>
            <w:r w:rsidRPr="00A27EF3">
              <w:rPr>
                <w:rFonts w:eastAsia="Calibri" w:cstheme="minorHAnsi"/>
                <w:b/>
              </w:rPr>
              <w:t>Πολύ</w:t>
            </w:r>
          </w:p>
          <w:p w14:paraId="1F9B853C" w14:textId="77777777" w:rsidR="00E07354" w:rsidRPr="00A27EF3" w:rsidRDefault="00E07354" w:rsidP="00A27EF3">
            <w:pPr>
              <w:spacing w:before="8" w:after="1" w:line="276" w:lineRule="auto"/>
              <w:rPr>
                <w:rFonts w:eastAsia="Calibri" w:cstheme="minorHAnsi"/>
                <w:b/>
              </w:rPr>
            </w:pPr>
          </w:p>
          <w:p w14:paraId="2C53105C" w14:textId="77777777" w:rsidR="00E07354" w:rsidRPr="00A27EF3" w:rsidRDefault="00E07354" w:rsidP="00A27EF3">
            <w:pPr>
              <w:spacing w:line="276" w:lineRule="auto"/>
              <w:ind w:left="207"/>
              <w:rPr>
                <w:rFonts w:eastAsia="Calibri" w:cstheme="minorHAnsi"/>
              </w:rPr>
            </w:pPr>
            <w:r w:rsidRPr="00A27EF3">
              <w:rPr>
                <w:rFonts w:eastAsia="Calibri" w:cstheme="minorHAnsi"/>
                <w:noProof/>
                <w:lang w:eastAsia="el-GR"/>
              </w:rPr>
              <w:drawing>
                <wp:inline distT="0" distB="0" distL="0" distR="0" wp14:anchorId="742C8405" wp14:editId="6AD1B298">
                  <wp:extent cx="320954" cy="321468"/>
                  <wp:effectExtent l="0" t="0" r="0" b="0"/>
                  <wp:docPr id="63" name="image30.jpeg" descr="C:\Users\Toshiba\Desktop\poli_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0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54" cy="321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A770CB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b/>
              </w:rPr>
            </w:pPr>
          </w:p>
          <w:p w14:paraId="779EC747" w14:textId="77777777" w:rsidR="00E07354" w:rsidRPr="00A27EF3" w:rsidRDefault="00E07354" w:rsidP="00A27EF3">
            <w:pPr>
              <w:spacing w:before="2" w:line="276" w:lineRule="auto"/>
              <w:rPr>
                <w:rFonts w:eastAsia="Calibri" w:cstheme="minorHAnsi"/>
                <w:b/>
              </w:rPr>
            </w:pPr>
          </w:p>
        </w:tc>
      </w:tr>
      <w:tr w:rsidR="00E07354" w:rsidRPr="00A27EF3" w14:paraId="031D08B5" w14:textId="77777777" w:rsidTr="00E07354">
        <w:trPr>
          <w:trHeight w:val="780"/>
        </w:trPr>
        <w:tc>
          <w:tcPr>
            <w:tcW w:w="6638" w:type="dxa"/>
          </w:tcPr>
          <w:p w14:paraId="0FE17D38" w14:textId="77777777" w:rsidR="00E07354" w:rsidRPr="00A27EF3" w:rsidRDefault="00E07354" w:rsidP="00A27EF3">
            <w:pPr>
              <w:spacing w:before="2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Βρίσκει</w:t>
            </w:r>
            <w:r w:rsidRPr="00A27EF3">
              <w:rPr>
                <w:rFonts w:eastAsia="Calibri" w:cstheme="minorHAnsi"/>
                <w:spacing w:val="2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υλικό</w:t>
            </w:r>
            <w:r w:rsidRPr="00A27EF3">
              <w:rPr>
                <w:rFonts w:eastAsia="Calibri" w:cstheme="minorHAnsi"/>
                <w:spacing w:val="1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στο</w:t>
            </w:r>
            <w:r w:rsidRPr="00A27EF3">
              <w:rPr>
                <w:rFonts w:eastAsia="Calibri" w:cstheme="minorHAnsi"/>
                <w:spacing w:val="18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διαδίκτυο</w:t>
            </w:r>
            <w:r w:rsidRPr="00A27EF3">
              <w:rPr>
                <w:rFonts w:eastAsia="Calibri" w:cstheme="minorHAnsi"/>
                <w:spacing w:val="1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και</w:t>
            </w:r>
            <w:r w:rsidRPr="00A27EF3">
              <w:rPr>
                <w:rFonts w:eastAsia="Calibri" w:cstheme="minorHAnsi"/>
                <w:spacing w:val="2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το</w:t>
            </w:r>
            <w:r w:rsidRPr="00A27EF3">
              <w:rPr>
                <w:rFonts w:eastAsia="Calibri" w:cstheme="minorHAnsi"/>
                <w:spacing w:val="1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μοιράζεται</w:t>
            </w:r>
            <w:r w:rsidRPr="00A27EF3">
              <w:rPr>
                <w:rFonts w:eastAsia="Calibri" w:cstheme="minorHAnsi"/>
                <w:spacing w:val="2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με</w:t>
            </w:r>
            <w:r w:rsidRPr="00A27EF3">
              <w:rPr>
                <w:rFonts w:eastAsia="Calibri" w:cstheme="minorHAnsi"/>
                <w:spacing w:val="2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τα</w:t>
            </w:r>
            <w:r w:rsidRPr="00A27EF3">
              <w:rPr>
                <w:rFonts w:eastAsia="Calibri" w:cstheme="minorHAnsi"/>
                <w:spacing w:val="18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άλλα</w:t>
            </w:r>
            <w:r w:rsidRPr="00A27EF3">
              <w:rPr>
                <w:rFonts w:eastAsia="Calibri" w:cstheme="minorHAnsi"/>
                <w:spacing w:val="1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μέλη</w:t>
            </w:r>
          </w:p>
          <w:p w14:paraId="588D9A38" w14:textId="732B81CD" w:rsidR="00E07354" w:rsidRPr="00BA5458" w:rsidRDefault="00E07354" w:rsidP="00A27EF3">
            <w:pPr>
              <w:spacing w:before="43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</w:rPr>
              <w:t>της</w:t>
            </w:r>
            <w:r w:rsidRPr="00A27EF3">
              <w:rPr>
                <w:rFonts w:eastAsia="Calibri" w:cstheme="minorHAnsi"/>
                <w:spacing w:val="-4"/>
              </w:rPr>
              <w:t xml:space="preserve"> </w:t>
            </w:r>
            <w:r w:rsidRPr="00A27EF3">
              <w:rPr>
                <w:rFonts w:eastAsia="Calibri" w:cstheme="minorHAnsi"/>
              </w:rPr>
              <w:t>ομάδας</w:t>
            </w:r>
            <w:r w:rsidRPr="00A27EF3">
              <w:rPr>
                <w:rFonts w:eastAsia="Calibri" w:cstheme="minorHAnsi"/>
                <w:spacing w:val="-4"/>
              </w:rPr>
              <w:t xml:space="preserve"> </w:t>
            </w:r>
            <w:r w:rsidR="00BA5458">
              <w:rPr>
                <w:rFonts w:eastAsia="Calibri" w:cstheme="minorHAnsi"/>
              </w:rPr>
              <w:t>μας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4B623E1E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850" w:type="dxa"/>
          </w:tcPr>
          <w:p w14:paraId="12F5F4B2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995" w:type="dxa"/>
          </w:tcPr>
          <w:p w14:paraId="00B90472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  <w:tc>
          <w:tcPr>
            <w:tcW w:w="850" w:type="dxa"/>
          </w:tcPr>
          <w:p w14:paraId="54EC2A3B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</w:rPr>
            </w:pPr>
          </w:p>
        </w:tc>
      </w:tr>
      <w:tr w:rsidR="00E07354" w:rsidRPr="00A27EF3" w14:paraId="6F1E5112" w14:textId="77777777" w:rsidTr="00E07354">
        <w:trPr>
          <w:trHeight w:val="784"/>
        </w:trPr>
        <w:tc>
          <w:tcPr>
            <w:tcW w:w="6638" w:type="dxa"/>
          </w:tcPr>
          <w:p w14:paraId="0BE3BC95" w14:textId="77777777" w:rsidR="00E07354" w:rsidRPr="00A27EF3" w:rsidRDefault="00E07354" w:rsidP="00A27EF3">
            <w:pPr>
              <w:spacing w:before="6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Μπορεί</w:t>
            </w:r>
            <w:r w:rsidRPr="00A27EF3">
              <w:rPr>
                <w:rFonts w:eastAsia="Calibri" w:cstheme="minorHAnsi"/>
                <w:spacing w:val="3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να</w:t>
            </w:r>
            <w:r w:rsidRPr="00A27EF3">
              <w:rPr>
                <w:rFonts w:eastAsia="Calibri" w:cstheme="minorHAnsi"/>
                <w:spacing w:val="3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επιλέγει</w:t>
            </w:r>
            <w:r w:rsidRPr="00A27EF3">
              <w:rPr>
                <w:rFonts w:eastAsia="Calibri" w:cstheme="minorHAnsi"/>
                <w:spacing w:val="40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την</w:t>
            </w:r>
            <w:r w:rsidRPr="00A27EF3">
              <w:rPr>
                <w:rFonts w:eastAsia="Calibri" w:cstheme="minorHAnsi"/>
                <w:spacing w:val="3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κατάλληλη</w:t>
            </w:r>
            <w:r w:rsidRPr="00A27EF3">
              <w:rPr>
                <w:rFonts w:eastAsia="Calibri" w:cstheme="minorHAnsi"/>
                <w:spacing w:val="3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πηγή</w:t>
            </w:r>
            <w:r w:rsidRPr="00A27EF3">
              <w:rPr>
                <w:rFonts w:eastAsia="Calibri" w:cstheme="minorHAnsi"/>
                <w:spacing w:val="38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που</w:t>
            </w:r>
            <w:r w:rsidRPr="00A27EF3">
              <w:rPr>
                <w:rFonts w:eastAsia="Calibri" w:cstheme="minorHAnsi"/>
                <w:spacing w:val="38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ταιριάζει</w:t>
            </w:r>
            <w:r w:rsidRPr="00A27EF3">
              <w:rPr>
                <w:rFonts w:eastAsia="Calibri" w:cstheme="minorHAnsi"/>
                <w:spacing w:val="40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με</w:t>
            </w:r>
            <w:r w:rsidRPr="00A27EF3">
              <w:rPr>
                <w:rFonts w:eastAsia="Calibri" w:cstheme="minorHAnsi"/>
                <w:spacing w:val="39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την</w:t>
            </w:r>
          </w:p>
          <w:p w14:paraId="3AC655C8" w14:textId="671F978C" w:rsidR="00E07354" w:rsidRPr="00A27EF3" w:rsidRDefault="00E07354" w:rsidP="00A27EF3">
            <w:pPr>
              <w:spacing w:before="43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εργασία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μας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από αυτές</w:t>
            </w:r>
            <w:r w:rsidRPr="00A27EF3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που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βρίσκει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στο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διαδίκτυο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65D5A639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5056BBB0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2A6B26C1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6BBA8F74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54F3C26B" w14:textId="77777777" w:rsidTr="00E07354">
        <w:trPr>
          <w:trHeight w:val="389"/>
        </w:trPr>
        <w:tc>
          <w:tcPr>
            <w:tcW w:w="6638" w:type="dxa"/>
          </w:tcPr>
          <w:p w14:paraId="79190A29" w14:textId="4205BC49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Ανταλλάσσει</w:t>
            </w:r>
            <w:r w:rsidRPr="00A27EF3">
              <w:rPr>
                <w:rFonts w:eastAsia="Calibri" w:cstheme="minorHAnsi"/>
                <w:spacing w:val="-7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μηνύματα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μέσω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ηλεκτρονικού</w:t>
            </w:r>
            <w:r w:rsidRPr="00A27EF3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ταχυδρομείου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50A7B304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4C8B7E7D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1E8059AE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CFD1AA3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63634DEB" w14:textId="77777777" w:rsidTr="00E07354">
        <w:trPr>
          <w:trHeight w:val="389"/>
        </w:trPr>
        <w:tc>
          <w:tcPr>
            <w:tcW w:w="6638" w:type="dxa"/>
          </w:tcPr>
          <w:p w14:paraId="26766F98" w14:textId="711521F8" w:rsidR="00E07354" w:rsidRPr="00A27EF3" w:rsidRDefault="00E07354" w:rsidP="00A27EF3">
            <w:pPr>
              <w:spacing w:before="2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Αντιγράφει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κείμενο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από το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διαδίκτυο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σε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κείμενο (</w:t>
            </w:r>
            <w:r w:rsidRPr="00A27EF3">
              <w:rPr>
                <w:rFonts w:eastAsia="Calibri" w:cstheme="minorHAnsi"/>
              </w:rPr>
              <w:t>word</w:t>
            </w:r>
            <w:r w:rsidRPr="00A27EF3">
              <w:rPr>
                <w:rFonts w:eastAsia="Calibri" w:cstheme="minorHAnsi"/>
                <w:lang w:val="el-GR"/>
              </w:rPr>
              <w:t>)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28A3E333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24FF238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400C2E41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2E573A46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4499D17F" w14:textId="77777777" w:rsidTr="00E07354">
        <w:trPr>
          <w:trHeight w:val="394"/>
        </w:trPr>
        <w:tc>
          <w:tcPr>
            <w:tcW w:w="6638" w:type="dxa"/>
          </w:tcPr>
          <w:p w14:paraId="73B11CF0" w14:textId="52C5250C" w:rsidR="00E07354" w:rsidRPr="00A27EF3" w:rsidRDefault="00E07354" w:rsidP="00A27EF3">
            <w:pPr>
              <w:spacing w:before="6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Εισάγει</w:t>
            </w:r>
            <w:r w:rsidRPr="00A27EF3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εικόνες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σε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κείμενο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από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το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διαδίκτυο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6CB02AF5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D6CD7F0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13A4F16D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9CE90E7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3178BE46" w14:textId="77777777" w:rsidTr="00E07354">
        <w:trPr>
          <w:trHeight w:val="389"/>
        </w:trPr>
        <w:tc>
          <w:tcPr>
            <w:tcW w:w="6638" w:type="dxa"/>
          </w:tcPr>
          <w:p w14:paraId="5C06DE56" w14:textId="702B243C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Εισάγει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την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διαδικτυακή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πηγή,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ως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υπερσύνδεσμο,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σε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κείμενο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0E8C63FC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AE46CC0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682CD00C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1A365572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55275B20" w14:textId="77777777" w:rsidTr="00BA5458">
        <w:trPr>
          <w:trHeight w:val="828"/>
        </w:trPr>
        <w:tc>
          <w:tcPr>
            <w:tcW w:w="6638" w:type="dxa"/>
          </w:tcPr>
          <w:p w14:paraId="22EBC727" w14:textId="4219FAB2" w:rsidR="00E07354" w:rsidRPr="00A27EF3" w:rsidRDefault="002A3BAF" w:rsidP="00A27EF3">
            <w:pPr>
              <w:tabs>
                <w:tab w:val="left" w:pos="1294"/>
                <w:tab w:val="left" w:pos="1764"/>
                <w:tab w:val="left" w:pos="3298"/>
                <w:tab w:val="left" w:pos="4425"/>
                <w:tab w:val="left" w:pos="5053"/>
                <w:tab w:val="left" w:pos="5542"/>
              </w:tabs>
              <w:spacing w:before="1" w:line="276" w:lineRule="auto"/>
              <w:ind w:left="110" w:right="10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Μαθαίνει να</w:t>
            </w:r>
            <w:r w:rsidRPr="00A27EF3">
              <w:rPr>
                <w:rFonts w:eastAsia="Calibri" w:cstheme="minorHAnsi"/>
                <w:lang w:val="el-GR"/>
              </w:rPr>
              <w:tab/>
              <w:t xml:space="preserve">χρησιμοποιεί εργαλεία από τις </w:t>
            </w:r>
            <w:r w:rsidR="00E07354" w:rsidRPr="00A27EF3">
              <w:rPr>
                <w:rFonts w:eastAsia="Calibri" w:cstheme="minorHAnsi"/>
                <w:spacing w:val="-1"/>
                <w:lang w:val="el-GR"/>
              </w:rPr>
              <w:t>ψηφιακές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spacing w:val="-52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εκπαιδευτικές</w:t>
            </w:r>
            <w:r w:rsidR="00E07354" w:rsidRPr="00A27EF3">
              <w:rPr>
                <w:rFonts w:eastAsia="Calibri" w:cstheme="minorHAnsi"/>
                <w:spacing w:val="42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πλατφόρμες</w:t>
            </w:r>
            <w:r w:rsidR="00E07354" w:rsidRPr="00A27EF3">
              <w:rPr>
                <w:rFonts w:eastAsia="Calibri" w:cstheme="minorHAnsi"/>
                <w:spacing w:val="43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(ανταλλαγής</w:t>
            </w:r>
            <w:r w:rsidR="00E07354" w:rsidRPr="00A27EF3">
              <w:rPr>
                <w:rFonts w:eastAsia="Calibri" w:cstheme="minorHAnsi"/>
                <w:spacing w:val="43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μηνυμάτων,</w:t>
            </w:r>
            <w:r w:rsidR="00E07354" w:rsidRPr="00A27EF3">
              <w:rPr>
                <w:rFonts w:eastAsia="Calibri" w:cstheme="minorHAnsi"/>
                <w:spacing w:val="40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εισαγωγή</w:t>
            </w:r>
            <w:r w:rsidRPr="00A27EF3">
              <w:rPr>
                <w:rFonts w:eastAsia="Calibri" w:cstheme="minorHAnsi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αρχείων,</w:t>
            </w:r>
            <w:r w:rsidR="00E07354"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="00E07354" w:rsidRPr="00A27EF3">
              <w:rPr>
                <w:rFonts w:eastAsia="Calibri" w:cstheme="minorHAnsi"/>
                <w:lang w:val="el-GR"/>
              </w:rPr>
              <w:t>υλικού)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4A43E435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2996A098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129BAACF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78F47487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1623C01A" w14:textId="77777777" w:rsidTr="00E07354">
        <w:trPr>
          <w:trHeight w:val="779"/>
        </w:trPr>
        <w:tc>
          <w:tcPr>
            <w:tcW w:w="6638" w:type="dxa"/>
          </w:tcPr>
          <w:p w14:paraId="61DFACAB" w14:textId="77777777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Μπορεί</w:t>
            </w:r>
            <w:r w:rsidRPr="00A27EF3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να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αποθηκεύει</w:t>
            </w:r>
            <w:r w:rsidRPr="00A27EF3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την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εργασία</w:t>
            </w:r>
            <w:r w:rsidRPr="00A27EF3">
              <w:rPr>
                <w:rFonts w:eastAsia="Calibri" w:cstheme="minorHAnsi"/>
                <w:spacing w:val="-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του/της</w:t>
            </w:r>
            <w:r w:rsidRPr="00A27EF3">
              <w:rPr>
                <w:rFonts w:eastAsia="Calibri" w:cstheme="minorHAnsi"/>
                <w:spacing w:val="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και</w:t>
            </w:r>
            <w:r w:rsidRPr="00A27EF3">
              <w:rPr>
                <w:rFonts w:eastAsia="Calibri" w:cstheme="minorHAnsi"/>
                <w:spacing w:val="1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τις</w:t>
            </w:r>
            <w:r w:rsidRPr="00A27EF3">
              <w:rPr>
                <w:rFonts w:eastAsia="Calibri" w:cstheme="minorHAnsi"/>
                <w:spacing w:val="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διαδικτυακές</w:t>
            </w:r>
          </w:p>
          <w:p w14:paraId="5CF0185A" w14:textId="5A3DA5ED" w:rsidR="00E07354" w:rsidRPr="00A27EF3" w:rsidRDefault="00E07354" w:rsidP="00A27EF3">
            <w:pPr>
              <w:spacing w:before="43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του/της</w:t>
            </w:r>
            <w:r w:rsidRPr="00A27EF3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πηγές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στον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υπολογιστή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01E314AF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7F9D24D5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4A9B067A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385453E8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4106385F" w14:textId="77777777" w:rsidTr="00E07354">
        <w:trPr>
          <w:trHeight w:val="389"/>
        </w:trPr>
        <w:tc>
          <w:tcPr>
            <w:tcW w:w="6638" w:type="dxa"/>
          </w:tcPr>
          <w:p w14:paraId="748D7098" w14:textId="0A135C34" w:rsidR="00E07354" w:rsidRPr="00A27EF3" w:rsidRDefault="00E07354" w:rsidP="00A27EF3">
            <w:pPr>
              <w:spacing w:before="1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Γνωρίζει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για</w:t>
            </w:r>
            <w:r w:rsidRPr="00A27EF3">
              <w:rPr>
                <w:rFonts w:eastAsia="Calibri" w:cstheme="minorHAnsi"/>
                <w:spacing w:val="-6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την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ασφάλεια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στο διαδίκτυο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71257E89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46744FC5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77251819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651A679F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  <w:tr w:rsidR="00E07354" w:rsidRPr="00A27EF3" w14:paraId="53C8D0EC" w14:textId="77777777" w:rsidTr="00E07354">
        <w:trPr>
          <w:trHeight w:val="394"/>
        </w:trPr>
        <w:tc>
          <w:tcPr>
            <w:tcW w:w="6638" w:type="dxa"/>
          </w:tcPr>
          <w:p w14:paraId="26AD66C9" w14:textId="23C4E7F9" w:rsidR="00E07354" w:rsidRPr="00A27EF3" w:rsidRDefault="00E07354" w:rsidP="00A27EF3">
            <w:pPr>
              <w:spacing w:before="7" w:line="276" w:lineRule="auto"/>
              <w:ind w:left="110"/>
              <w:rPr>
                <w:rFonts w:eastAsia="Calibri" w:cstheme="minorHAnsi"/>
                <w:lang w:val="el-GR"/>
              </w:rPr>
            </w:pPr>
            <w:r w:rsidRPr="00A27EF3">
              <w:rPr>
                <w:rFonts w:eastAsia="Calibri" w:cstheme="minorHAnsi"/>
                <w:lang w:val="el-GR"/>
              </w:rPr>
              <w:t>Μπορεί</w:t>
            </w:r>
            <w:r w:rsidRPr="00A27EF3">
              <w:rPr>
                <w:rFonts w:eastAsia="Calibri" w:cstheme="minorHAnsi"/>
                <w:spacing w:val="-4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να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ξεχωρίζει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τις</w:t>
            </w:r>
            <w:r w:rsidRPr="00A27EF3">
              <w:rPr>
                <w:rFonts w:eastAsia="Calibri" w:cstheme="minorHAnsi"/>
                <w:spacing w:val="-3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«παγίδες»</w:t>
            </w:r>
            <w:r w:rsidRPr="00A27EF3">
              <w:rPr>
                <w:rFonts w:eastAsia="Calibri" w:cstheme="minorHAnsi"/>
                <w:spacing w:val="-2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στο</w:t>
            </w:r>
            <w:r w:rsidRPr="00A27EF3">
              <w:rPr>
                <w:rFonts w:eastAsia="Calibri" w:cstheme="minorHAnsi"/>
                <w:spacing w:val="-5"/>
                <w:lang w:val="el-GR"/>
              </w:rPr>
              <w:t xml:space="preserve"> </w:t>
            </w:r>
            <w:r w:rsidRPr="00A27EF3">
              <w:rPr>
                <w:rFonts w:eastAsia="Calibri" w:cstheme="minorHAnsi"/>
                <w:lang w:val="el-GR"/>
              </w:rPr>
              <w:t>διαδίκτυο</w:t>
            </w:r>
            <w:r w:rsidR="00BA5458">
              <w:rPr>
                <w:rFonts w:eastAsia="Calibri" w:cstheme="minorHAnsi"/>
                <w:lang w:val="el-GR"/>
              </w:rPr>
              <w:t>.</w:t>
            </w:r>
          </w:p>
        </w:tc>
        <w:tc>
          <w:tcPr>
            <w:tcW w:w="1134" w:type="dxa"/>
          </w:tcPr>
          <w:p w14:paraId="654CF16D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53D6DC94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995" w:type="dxa"/>
          </w:tcPr>
          <w:p w14:paraId="74D90EE0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  <w:tc>
          <w:tcPr>
            <w:tcW w:w="850" w:type="dxa"/>
          </w:tcPr>
          <w:p w14:paraId="461CA3E8" w14:textId="77777777" w:rsidR="00E07354" w:rsidRPr="00A27EF3" w:rsidRDefault="00E07354" w:rsidP="00A27EF3">
            <w:pPr>
              <w:spacing w:line="276" w:lineRule="auto"/>
              <w:rPr>
                <w:rFonts w:eastAsia="Calibri" w:cstheme="minorHAnsi"/>
                <w:lang w:val="el-GR"/>
              </w:rPr>
            </w:pPr>
          </w:p>
        </w:tc>
      </w:tr>
    </w:tbl>
    <w:p w14:paraId="5A03DF2D" w14:textId="77777777" w:rsidR="00E92AAE" w:rsidRPr="00A27EF3" w:rsidRDefault="00E92AAE" w:rsidP="00A27EF3">
      <w:pPr>
        <w:spacing w:line="276" w:lineRule="auto"/>
        <w:rPr>
          <w:rFonts w:cstheme="minorHAnsi"/>
        </w:rPr>
      </w:pPr>
    </w:p>
    <w:sectPr w:rsidR="00E92AAE" w:rsidRPr="00A27EF3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AA6BB" w14:textId="77777777" w:rsidR="007363B1" w:rsidRDefault="007363B1" w:rsidP="00E07354">
      <w:pPr>
        <w:spacing w:after="0" w:line="240" w:lineRule="auto"/>
      </w:pPr>
      <w:r>
        <w:separator/>
      </w:r>
    </w:p>
  </w:endnote>
  <w:endnote w:type="continuationSeparator" w:id="0">
    <w:p w14:paraId="0600DBE4" w14:textId="77777777" w:rsidR="007363B1" w:rsidRDefault="007363B1" w:rsidP="00E07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6D518" w14:textId="77777777" w:rsidR="00E07354" w:rsidRDefault="00E07354">
    <w:pPr>
      <w:pStyle w:val="Footer"/>
    </w:pPr>
    <w:r w:rsidRPr="00E0735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4412641E" wp14:editId="1097B0A3">
          <wp:simplePos x="0" y="0"/>
          <wp:positionH relativeFrom="page">
            <wp:posOffset>1791335</wp:posOffset>
          </wp:positionH>
          <wp:positionV relativeFrom="page">
            <wp:posOffset>9888220</wp:posOffset>
          </wp:positionV>
          <wp:extent cx="4200525" cy="596265"/>
          <wp:effectExtent l="0" t="0" r="0" b="0"/>
          <wp:wrapNone/>
          <wp:docPr id="4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D055C" w14:textId="77777777" w:rsidR="007363B1" w:rsidRDefault="007363B1" w:rsidP="00E07354">
      <w:pPr>
        <w:spacing w:after="0" w:line="240" w:lineRule="auto"/>
      </w:pPr>
      <w:r>
        <w:separator/>
      </w:r>
    </w:p>
  </w:footnote>
  <w:footnote w:type="continuationSeparator" w:id="0">
    <w:p w14:paraId="4759A2C9" w14:textId="77777777" w:rsidR="007363B1" w:rsidRDefault="007363B1" w:rsidP="00E07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C2A91" w14:textId="77777777" w:rsidR="00E07354" w:rsidRDefault="00E07354">
    <w:pPr>
      <w:pStyle w:val="Header"/>
    </w:pPr>
    <w:r w:rsidRPr="00E0735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33AC2BFD" wp14:editId="6F204560">
          <wp:simplePos x="0" y="0"/>
          <wp:positionH relativeFrom="page">
            <wp:posOffset>2128520</wp:posOffset>
          </wp:positionH>
          <wp:positionV relativeFrom="page">
            <wp:posOffset>288925</wp:posOffset>
          </wp:positionV>
          <wp:extent cx="3354713" cy="521970"/>
          <wp:effectExtent l="0" t="0" r="0" b="0"/>
          <wp:wrapNone/>
          <wp:docPr id="43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F1198"/>
    <w:multiLevelType w:val="hybridMultilevel"/>
    <w:tmpl w:val="6C5C732E"/>
    <w:lvl w:ilvl="0" w:tplc="19289684">
      <w:start w:val="1"/>
      <w:numFmt w:val="decimal"/>
      <w:lvlText w:val="%1]"/>
      <w:lvlJc w:val="left"/>
      <w:pPr>
        <w:ind w:left="750" w:hanging="250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1" w:tplc="B0681EDC">
      <w:start w:val="5"/>
      <w:numFmt w:val="decimal"/>
      <w:lvlText w:val="%2]"/>
      <w:lvlJc w:val="left"/>
      <w:pPr>
        <w:ind w:left="1698" w:hanging="303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el-GR" w:eastAsia="en-US" w:bidi="ar-SA"/>
      </w:rPr>
    </w:lvl>
    <w:lvl w:ilvl="2" w:tplc="601A199A">
      <w:numFmt w:val="bullet"/>
      <w:lvlText w:val="•"/>
      <w:lvlJc w:val="left"/>
      <w:pPr>
        <w:ind w:left="2656" w:hanging="303"/>
      </w:pPr>
      <w:rPr>
        <w:rFonts w:hint="default"/>
        <w:lang w:val="el-GR" w:eastAsia="en-US" w:bidi="ar-SA"/>
      </w:rPr>
    </w:lvl>
    <w:lvl w:ilvl="3" w:tplc="81226A22">
      <w:numFmt w:val="bullet"/>
      <w:lvlText w:val="•"/>
      <w:lvlJc w:val="left"/>
      <w:pPr>
        <w:ind w:left="3612" w:hanging="303"/>
      </w:pPr>
      <w:rPr>
        <w:rFonts w:hint="default"/>
        <w:lang w:val="el-GR" w:eastAsia="en-US" w:bidi="ar-SA"/>
      </w:rPr>
    </w:lvl>
    <w:lvl w:ilvl="4" w:tplc="05060B92">
      <w:numFmt w:val="bullet"/>
      <w:lvlText w:val="•"/>
      <w:lvlJc w:val="left"/>
      <w:pPr>
        <w:ind w:left="4568" w:hanging="303"/>
      </w:pPr>
      <w:rPr>
        <w:rFonts w:hint="default"/>
        <w:lang w:val="el-GR" w:eastAsia="en-US" w:bidi="ar-SA"/>
      </w:rPr>
    </w:lvl>
    <w:lvl w:ilvl="5" w:tplc="395A8F10">
      <w:numFmt w:val="bullet"/>
      <w:lvlText w:val="•"/>
      <w:lvlJc w:val="left"/>
      <w:pPr>
        <w:ind w:left="5524" w:hanging="303"/>
      </w:pPr>
      <w:rPr>
        <w:rFonts w:hint="default"/>
        <w:lang w:val="el-GR" w:eastAsia="en-US" w:bidi="ar-SA"/>
      </w:rPr>
    </w:lvl>
    <w:lvl w:ilvl="6" w:tplc="EF74B65E">
      <w:numFmt w:val="bullet"/>
      <w:lvlText w:val="•"/>
      <w:lvlJc w:val="left"/>
      <w:pPr>
        <w:ind w:left="6480" w:hanging="303"/>
      </w:pPr>
      <w:rPr>
        <w:rFonts w:hint="default"/>
        <w:lang w:val="el-GR" w:eastAsia="en-US" w:bidi="ar-SA"/>
      </w:rPr>
    </w:lvl>
    <w:lvl w:ilvl="7" w:tplc="BF804628">
      <w:numFmt w:val="bullet"/>
      <w:lvlText w:val="•"/>
      <w:lvlJc w:val="left"/>
      <w:pPr>
        <w:ind w:left="7436" w:hanging="303"/>
      </w:pPr>
      <w:rPr>
        <w:rFonts w:hint="default"/>
        <w:lang w:val="el-GR" w:eastAsia="en-US" w:bidi="ar-SA"/>
      </w:rPr>
    </w:lvl>
    <w:lvl w:ilvl="8" w:tplc="D8B670BC">
      <w:numFmt w:val="bullet"/>
      <w:lvlText w:val="•"/>
      <w:lvlJc w:val="left"/>
      <w:pPr>
        <w:ind w:left="8392" w:hanging="303"/>
      </w:pPr>
      <w:rPr>
        <w:rFonts w:hint="default"/>
        <w:lang w:val="el-GR" w:eastAsia="en-US" w:bidi="ar-SA"/>
      </w:rPr>
    </w:lvl>
  </w:abstractNum>
  <w:num w:numId="1" w16cid:durableId="69942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1CA"/>
    <w:rsid w:val="000F4206"/>
    <w:rsid w:val="002A3BAF"/>
    <w:rsid w:val="007363B1"/>
    <w:rsid w:val="00A27EF3"/>
    <w:rsid w:val="00BA5458"/>
    <w:rsid w:val="00E07354"/>
    <w:rsid w:val="00E92AAE"/>
    <w:rsid w:val="00EC1D08"/>
    <w:rsid w:val="00E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3895"/>
  <w15:chartTrackingRefBased/>
  <w15:docId w15:val="{0E769108-CF89-4692-9C8A-D006FBA1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073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73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354"/>
  </w:style>
  <w:style w:type="paragraph" w:styleId="Footer">
    <w:name w:val="footer"/>
    <w:basedOn w:val="Normal"/>
    <w:link w:val="FooterChar"/>
    <w:uiPriority w:val="99"/>
    <w:unhideWhenUsed/>
    <w:rsid w:val="00E073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354"/>
  </w:style>
  <w:style w:type="character" w:styleId="SubtleEmphasis">
    <w:name w:val="Subtle Emphasis"/>
    <w:basedOn w:val="DefaultParagraphFont"/>
    <w:uiPriority w:val="19"/>
    <w:qFormat/>
    <w:rsid w:val="000F420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967</Characters>
  <Application>Microsoft Office Word</Application>
  <DocSecurity>0</DocSecurity>
  <Lines>8</Lines>
  <Paragraphs>2</Paragraphs>
  <ScaleCrop>false</ScaleCrop>
  <Company>HP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ΠΑΥΛΙΝΑ ΧΑΡΑΛΑΜΠΙΔΟΥ</cp:lastModifiedBy>
  <cp:revision>6</cp:revision>
  <dcterms:created xsi:type="dcterms:W3CDTF">2024-12-15T00:02:00Z</dcterms:created>
  <dcterms:modified xsi:type="dcterms:W3CDTF">2025-06-18T16:01:00Z</dcterms:modified>
</cp:coreProperties>
</file>